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8259" w14:textId="77777777" w:rsidR="00E93A5B" w:rsidRPr="009B4B64" w:rsidRDefault="00E93A5B" w:rsidP="00586C66">
      <w:pPr>
        <w:rPr>
          <w:b/>
          <w:lang w:val="en-US"/>
        </w:rPr>
      </w:pPr>
    </w:p>
    <w:p w14:paraId="222AF7F3" w14:textId="3EE516E1" w:rsidR="00367C1C" w:rsidRPr="00766624" w:rsidRDefault="00367C1C" w:rsidP="00367C1C">
      <w:pPr>
        <w:rPr>
          <w:rFonts w:ascii="Calibri" w:hAnsi="Calibri" w:cs="Calibri"/>
          <w:sz w:val="20"/>
          <w:szCs w:val="20"/>
        </w:rPr>
      </w:pPr>
      <w:r w:rsidRPr="00766624">
        <w:rPr>
          <w:rFonts w:ascii="Calibri" w:hAnsi="Calibri" w:cs="Calibri"/>
          <w:sz w:val="20"/>
          <w:szCs w:val="20"/>
        </w:rPr>
        <w:t xml:space="preserve">Supplemental Table </w:t>
      </w:r>
      <w:r w:rsidR="005C53A7">
        <w:rPr>
          <w:rFonts w:ascii="Calibri" w:hAnsi="Calibri" w:cs="Calibri"/>
          <w:sz w:val="20"/>
          <w:szCs w:val="20"/>
        </w:rPr>
        <w:t>2</w:t>
      </w:r>
      <w:r w:rsidRPr="00766624">
        <w:rPr>
          <w:rFonts w:ascii="Calibri" w:hAnsi="Calibri" w:cs="Calibri"/>
          <w:sz w:val="20"/>
          <w:szCs w:val="20"/>
        </w:rPr>
        <w:t>. Environmental, and Behavioral Risk Factors for Smoking in the 10th grade (n = 442), and Odds Ratios for epigenetic positivity for smoke exposure in 10</w:t>
      </w:r>
      <w:r w:rsidRPr="00766624">
        <w:rPr>
          <w:rFonts w:ascii="Calibri" w:hAnsi="Calibri" w:cs="Calibri"/>
          <w:sz w:val="20"/>
          <w:szCs w:val="20"/>
          <w:vertAlign w:val="superscript"/>
        </w:rPr>
        <w:t>th</w:t>
      </w:r>
      <w:r w:rsidRPr="00766624">
        <w:rPr>
          <w:rFonts w:ascii="Calibri" w:hAnsi="Calibri" w:cs="Calibri"/>
          <w:sz w:val="20"/>
          <w:szCs w:val="20"/>
        </w:rPr>
        <w:t>-12</w:t>
      </w:r>
      <w:r w:rsidRPr="00766624">
        <w:rPr>
          <w:rFonts w:ascii="Calibri" w:hAnsi="Calibri" w:cs="Calibri"/>
          <w:sz w:val="20"/>
          <w:szCs w:val="20"/>
          <w:vertAlign w:val="superscript"/>
        </w:rPr>
        <w:t>th</w:t>
      </w:r>
      <w:r w:rsidRPr="00766624">
        <w:rPr>
          <w:rFonts w:ascii="Calibri" w:hAnsi="Calibri" w:cs="Calibri"/>
          <w:sz w:val="20"/>
          <w:szCs w:val="20"/>
        </w:rPr>
        <w:t xml:space="preserve"> grade. </w:t>
      </w:r>
    </w:p>
    <w:p w14:paraId="6576E005" w14:textId="77777777" w:rsidR="00367C1C" w:rsidRPr="00766624" w:rsidRDefault="00367C1C" w:rsidP="00367C1C">
      <w:pPr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12291" w:type="dxa"/>
        <w:tblLayout w:type="fixed"/>
        <w:tblLook w:val="04A0" w:firstRow="1" w:lastRow="0" w:firstColumn="1" w:lastColumn="0" w:noHBand="0" w:noVBand="1"/>
      </w:tblPr>
      <w:tblGrid>
        <w:gridCol w:w="6925"/>
        <w:gridCol w:w="1856"/>
        <w:gridCol w:w="1710"/>
        <w:gridCol w:w="1800"/>
      </w:tblGrid>
      <w:tr w:rsidR="00367C1C" w:rsidRPr="00766624" w14:paraId="567DB59B" w14:textId="77777777" w:rsidTr="005C3917">
        <w:trPr>
          <w:cantSplit/>
          <w:trHeight w:val="495"/>
        </w:trPr>
        <w:tc>
          <w:tcPr>
            <w:tcW w:w="6925" w:type="dxa"/>
            <w:vAlign w:val="center"/>
          </w:tcPr>
          <w:p w14:paraId="1C7D093E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Risk Factor (10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856" w:type="dxa"/>
          </w:tcPr>
          <w:p w14:paraId="03D858C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Epigenetic positivity (10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710" w:type="dxa"/>
          </w:tcPr>
          <w:p w14:paraId="1DD3A30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Epigenetic positivity (11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  <w:tc>
          <w:tcPr>
            <w:tcW w:w="1800" w:type="dxa"/>
          </w:tcPr>
          <w:p w14:paraId="5B22860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Epigenetic positivity (11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grade)</w:t>
            </w:r>
          </w:p>
        </w:tc>
      </w:tr>
      <w:tr w:rsidR="00367C1C" w:rsidRPr="00766624" w14:paraId="4E2E1EAB" w14:textId="77777777" w:rsidTr="005C3917">
        <w:trPr>
          <w:cantSplit/>
          <w:trHeight w:val="495"/>
        </w:trPr>
        <w:tc>
          <w:tcPr>
            <w:tcW w:w="6925" w:type="dxa"/>
          </w:tcPr>
          <w:p w14:paraId="2FACD21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Age at intake (years)</w:t>
            </w:r>
          </w:p>
        </w:tc>
        <w:tc>
          <w:tcPr>
            <w:tcW w:w="1856" w:type="dxa"/>
          </w:tcPr>
          <w:p w14:paraId="140409C8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0.63 (0.28, 1.45)</w:t>
            </w:r>
          </w:p>
        </w:tc>
        <w:tc>
          <w:tcPr>
            <w:tcW w:w="1710" w:type="dxa"/>
          </w:tcPr>
          <w:p w14:paraId="79F8003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0.42 (0.18, 1.04)</w:t>
            </w:r>
          </w:p>
        </w:tc>
        <w:tc>
          <w:tcPr>
            <w:tcW w:w="1800" w:type="dxa"/>
          </w:tcPr>
          <w:p w14:paraId="3A2C3D08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1.56 (0.64, 3.85)</w:t>
            </w:r>
          </w:p>
        </w:tc>
      </w:tr>
      <w:tr w:rsidR="00367C1C" w:rsidRPr="00766624" w14:paraId="19657BA6" w14:textId="77777777" w:rsidTr="005C3917">
        <w:trPr>
          <w:cantSplit/>
          <w:trHeight w:val="495"/>
        </w:trPr>
        <w:tc>
          <w:tcPr>
            <w:tcW w:w="6925" w:type="dxa"/>
          </w:tcPr>
          <w:p w14:paraId="5A5B59E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Sex (M)</w:t>
            </w:r>
          </w:p>
        </w:tc>
        <w:tc>
          <w:tcPr>
            <w:tcW w:w="1856" w:type="dxa"/>
          </w:tcPr>
          <w:p w14:paraId="7D945C8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0.88 (0.38, 2.03)</w:t>
            </w:r>
          </w:p>
        </w:tc>
        <w:tc>
          <w:tcPr>
            <w:tcW w:w="1710" w:type="dxa"/>
          </w:tcPr>
          <w:p w14:paraId="3FAE01E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0.73 (0.30, 1.78)</w:t>
            </w:r>
          </w:p>
        </w:tc>
        <w:tc>
          <w:tcPr>
            <w:tcW w:w="1800" w:type="dxa"/>
          </w:tcPr>
          <w:p w14:paraId="118AEAFC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1.03 (0.46, 2.28)</w:t>
            </w:r>
          </w:p>
        </w:tc>
      </w:tr>
      <w:tr w:rsidR="00367C1C" w:rsidRPr="00766624" w14:paraId="133C8D4A" w14:textId="77777777" w:rsidTr="005C3917">
        <w:trPr>
          <w:cantSplit/>
          <w:trHeight w:val="495"/>
        </w:trPr>
        <w:tc>
          <w:tcPr>
            <w:tcW w:w="6925" w:type="dxa"/>
          </w:tcPr>
          <w:p w14:paraId="65454853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Race (Non-white) (n = 440)</w:t>
            </w:r>
          </w:p>
        </w:tc>
        <w:tc>
          <w:tcPr>
            <w:tcW w:w="1856" w:type="dxa"/>
          </w:tcPr>
          <w:p w14:paraId="2DF47AC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1.83 (0.70, 4.80)</w:t>
            </w:r>
          </w:p>
        </w:tc>
        <w:tc>
          <w:tcPr>
            <w:tcW w:w="1710" w:type="dxa"/>
          </w:tcPr>
          <w:p w14:paraId="17163FD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0.80 (0.23, 2.78)</w:t>
            </w:r>
          </w:p>
        </w:tc>
        <w:tc>
          <w:tcPr>
            <w:tcW w:w="1800" w:type="dxa"/>
          </w:tcPr>
          <w:p w14:paraId="4B9AF88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1.97 (0.79, 4.92)</w:t>
            </w:r>
          </w:p>
        </w:tc>
      </w:tr>
      <w:tr w:rsidR="00367C1C" w:rsidRPr="00766624" w14:paraId="1ABD8B42" w14:textId="77777777" w:rsidTr="005C3917">
        <w:trPr>
          <w:cantSplit/>
          <w:trHeight w:val="495"/>
        </w:trPr>
        <w:tc>
          <w:tcPr>
            <w:tcW w:w="6925" w:type="dxa"/>
          </w:tcPr>
          <w:p w14:paraId="1504FF3E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Ethnicity (Hispanic)</w:t>
            </w:r>
          </w:p>
        </w:tc>
        <w:tc>
          <w:tcPr>
            <w:tcW w:w="1856" w:type="dxa"/>
          </w:tcPr>
          <w:p w14:paraId="7BC0993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1.09 (0.36, 3.28)</w:t>
            </w:r>
          </w:p>
        </w:tc>
        <w:tc>
          <w:tcPr>
            <w:tcW w:w="1710" w:type="dxa"/>
          </w:tcPr>
          <w:p w14:paraId="26C25C2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1.13 (0.32, 3.98)</w:t>
            </w:r>
          </w:p>
        </w:tc>
        <w:tc>
          <w:tcPr>
            <w:tcW w:w="1800" w:type="dxa"/>
          </w:tcPr>
          <w:p w14:paraId="0954F16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367C1C" w:rsidRPr="00766624" w14:paraId="53770AB4" w14:textId="77777777" w:rsidTr="005C3917">
        <w:trPr>
          <w:cantSplit/>
          <w:trHeight w:val="495"/>
        </w:trPr>
        <w:tc>
          <w:tcPr>
            <w:tcW w:w="6925" w:type="dxa"/>
          </w:tcPr>
          <w:p w14:paraId="7494151A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Household income (&lt;$50k/year) </w:t>
            </w:r>
          </w:p>
        </w:tc>
        <w:tc>
          <w:tcPr>
            <w:tcW w:w="1856" w:type="dxa"/>
          </w:tcPr>
          <w:p w14:paraId="6FFA742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2.54 (1.11, 5.83)</w:t>
            </w:r>
          </w:p>
        </w:tc>
        <w:tc>
          <w:tcPr>
            <w:tcW w:w="1710" w:type="dxa"/>
          </w:tcPr>
          <w:p w14:paraId="76465FEB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2.18 (0.91, 5.21)</w:t>
            </w:r>
          </w:p>
        </w:tc>
        <w:tc>
          <w:tcPr>
            <w:tcW w:w="1800" w:type="dxa"/>
          </w:tcPr>
          <w:p w14:paraId="04DAA84B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4.19 (1.84, 9.57)</w:t>
            </w:r>
          </w:p>
        </w:tc>
      </w:tr>
      <w:tr w:rsidR="00367C1C" w:rsidRPr="00766624" w14:paraId="0418C763" w14:textId="77777777" w:rsidTr="005C3917">
        <w:trPr>
          <w:cantSplit/>
          <w:trHeight w:val="495"/>
        </w:trPr>
        <w:tc>
          <w:tcPr>
            <w:tcW w:w="6925" w:type="dxa"/>
          </w:tcPr>
          <w:p w14:paraId="18E283D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“My parents know where I am and who I am with when I am not at home.”</w:t>
            </w:r>
          </w:p>
          <w:p w14:paraId="44E8B0E3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“sometimes or rarely” (versus “always or usually”) (n = 440)</w:t>
            </w:r>
          </w:p>
        </w:tc>
        <w:tc>
          <w:tcPr>
            <w:tcW w:w="1856" w:type="dxa"/>
          </w:tcPr>
          <w:p w14:paraId="2DD6CFE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5.82 (2.31, 14.68)</w:t>
            </w:r>
          </w:p>
        </w:tc>
        <w:tc>
          <w:tcPr>
            <w:tcW w:w="1710" w:type="dxa"/>
          </w:tcPr>
          <w:p w14:paraId="24F1B54B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3.69 (1.35, 10.08)</w:t>
            </w:r>
          </w:p>
        </w:tc>
        <w:tc>
          <w:tcPr>
            <w:tcW w:w="1800" w:type="dxa"/>
          </w:tcPr>
          <w:p w14:paraId="67C4CDD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5.56 (2.28, 13.54)</w:t>
            </w:r>
          </w:p>
        </w:tc>
      </w:tr>
      <w:tr w:rsidR="00367C1C" w:rsidRPr="00766624" w14:paraId="016126C0" w14:textId="77777777" w:rsidTr="005C3917">
        <w:trPr>
          <w:cantSplit/>
          <w:trHeight w:val="495"/>
        </w:trPr>
        <w:tc>
          <w:tcPr>
            <w:tcW w:w="6925" w:type="dxa"/>
          </w:tcPr>
          <w:p w14:paraId="45A5C920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of your friends to your parents know?”</w:t>
            </w:r>
          </w:p>
          <w:p w14:paraId="0421B841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“none” or “a few” (versus “most” or “all”) (n = 440)</w:t>
            </w:r>
          </w:p>
        </w:tc>
        <w:tc>
          <w:tcPr>
            <w:tcW w:w="1856" w:type="dxa"/>
          </w:tcPr>
          <w:p w14:paraId="1CA6511C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0.39 (0.11, 1.33)</w:t>
            </w:r>
          </w:p>
        </w:tc>
        <w:tc>
          <w:tcPr>
            <w:tcW w:w="1710" w:type="dxa"/>
          </w:tcPr>
          <w:p w14:paraId="33825B3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0.45 (0.13, 1.56)</w:t>
            </w:r>
          </w:p>
        </w:tc>
        <w:tc>
          <w:tcPr>
            <w:tcW w:w="1800" w:type="dxa"/>
          </w:tcPr>
          <w:p w14:paraId="2AF12D3C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0.51 (0.17, 1.51)</w:t>
            </w:r>
          </w:p>
        </w:tc>
      </w:tr>
      <w:tr w:rsidR="00367C1C" w:rsidRPr="00766624" w14:paraId="7AF005F4" w14:textId="77777777" w:rsidTr="005C3917">
        <w:trPr>
          <w:cantSplit/>
          <w:trHeight w:val="495"/>
        </w:trPr>
        <w:tc>
          <w:tcPr>
            <w:tcW w:w="6925" w:type="dxa"/>
          </w:tcPr>
          <w:p w14:paraId="07183FF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of your best friends smoke cigarettes?”</w:t>
            </w:r>
          </w:p>
          <w:p w14:paraId="485A7A4A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56" w:type="dxa"/>
          </w:tcPr>
          <w:p w14:paraId="5212378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1.67 (0.21, 13.55)</w:t>
            </w:r>
          </w:p>
        </w:tc>
        <w:tc>
          <w:tcPr>
            <w:tcW w:w="1710" w:type="dxa"/>
          </w:tcPr>
          <w:p w14:paraId="1FE8C82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1.85 (0.22, 15.27)</w:t>
            </w:r>
          </w:p>
        </w:tc>
        <w:tc>
          <w:tcPr>
            <w:tcW w:w="1800" w:type="dxa"/>
          </w:tcPr>
          <w:p w14:paraId="40543E8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4.71 (0.90, 24.59)</w:t>
            </w:r>
          </w:p>
        </w:tc>
      </w:tr>
      <w:tr w:rsidR="00367C1C" w:rsidRPr="00766624" w14:paraId="7BF03C67" w14:textId="77777777" w:rsidTr="005C3917">
        <w:trPr>
          <w:cantSplit/>
          <w:trHeight w:val="495"/>
        </w:trPr>
        <w:tc>
          <w:tcPr>
            <w:tcW w:w="6925" w:type="dxa"/>
          </w:tcPr>
          <w:p w14:paraId="652148F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lastRenderedPageBreak/>
              <w:t>Probe: “How many of your best friends smoke marijuana?”</w:t>
            </w:r>
          </w:p>
          <w:p w14:paraId="48F9182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56" w:type="dxa"/>
          </w:tcPr>
          <w:p w14:paraId="172063A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1.69 (0.48, 5.96)</w:t>
            </w:r>
          </w:p>
        </w:tc>
        <w:tc>
          <w:tcPr>
            <w:tcW w:w="1710" w:type="dxa"/>
          </w:tcPr>
          <w:p w14:paraId="509B4B6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1.79 (0.50, 6.41)</w:t>
            </w:r>
          </w:p>
        </w:tc>
        <w:tc>
          <w:tcPr>
            <w:tcW w:w="1800" w:type="dxa"/>
          </w:tcPr>
          <w:p w14:paraId="70A819BC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3.18 (1.10, 9.19)</w:t>
            </w:r>
          </w:p>
        </w:tc>
      </w:tr>
      <w:tr w:rsidR="00367C1C" w:rsidRPr="00766624" w14:paraId="20885D64" w14:textId="77777777" w:rsidTr="005C3917">
        <w:trPr>
          <w:cantSplit/>
          <w:trHeight w:val="495"/>
        </w:trPr>
        <w:tc>
          <w:tcPr>
            <w:tcW w:w="6925" w:type="dxa"/>
          </w:tcPr>
          <w:p w14:paraId="4A4A260A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kids at school smoke cigarettes?”</w:t>
            </w:r>
          </w:p>
          <w:p w14:paraId="19A239C2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438)</w:t>
            </w:r>
          </w:p>
        </w:tc>
        <w:tc>
          <w:tcPr>
            <w:tcW w:w="1856" w:type="dxa"/>
          </w:tcPr>
          <w:p w14:paraId="7F8E7F1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2.17 (0.89, 5.28)</w:t>
            </w:r>
          </w:p>
        </w:tc>
        <w:tc>
          <w:tcPr>
            <w:tcW w:w="1710" w:type="dxa"/>
          </w:tcPr>
          <w:p w14:paraId="18ADCD3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2.62 (1.05, 6.50)</w:t>
            </w:r>
          </w:p>
        </w:tc>
        <w:tc>
          <w:tcPr>
            <w:tcW w:w="1800" w:type="dxa"/>
          </w:tcPr>
          <w:p w14:paraId="5EA5FA8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2.02 (0.84, 4.86)</w:t>
            </w:r>
          </w:p>
        </w:tc>
      </w:tr>
      <w:tr w:rsidR="00367C1C" w:rsidRPr="00766624" w14:paraId="6275D8E3" w14:textId="77777777" w:rsidTr="005C3917">
        <w:trPr>
          <w:cantSplit/>
          <w:trHeight w:val="495"/>
        </w:trPr>
        <w:tc>
          <w:tcPr>
            <w:tcW w:w="6925" w:type="dxa"/>
          </w:tcPr>
          <w:p w14:paraId="2A738B1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“How many kids at school use marijuana”</w:t>
            </w:r>
          </w:p>
          <w:p w14:paraId="2DABA8F4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“most” or “all” (versus “none” or “a few”) (n = 439)</w:t>
            </w:r>
          </w:p>
        </w:tc>
        <w:tc>
          <w:tcPr>
            <w:tcW w:w="1856" w:type="dxa"/>
          </w:tcPr>
          <w:p w14:paraId="2D7D69F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0.99 (0.41, 2.38)</w:t>
            </w:r>
          </w:p>
        </w:tc>
        <w:tc>
          <w:tcPr>
            <w:tcW w:w="1710" w:type="dxa"/>
          </w:tcPr>
          <w:p w14:paraId="3F55F91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1.91 (0.81, 4.53)</w:t>
            </w:r>
          </w:p>
        </w:tc>
        <w:tc>
          <w:tcPr>
            <w:tcW w:w="1800" w:type="dxa"/>
          </w:tcPr>
          <w:p w14:paraId="604216E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2.30 (1.03, 5.14)</w:t>
            </w:r>
          </w:p>
        </w:tc>
      </w:tr>
      <w:tr w:rsidR="00367C1C" w:rsidRPr="00766624" w14:paraId="1300348A" w14:textId="77777777" w:rsidTr="005C3917">
        <w:trPr>
          <w:cantSplit/>
          <w:trHeight w:val="495"/>
        </w:trPr>
        <w:tc>
          <w:tcPr>
            <w:tcW w:w="6925" w:type="dxa"/>
          </w:tcPr>
          <w:p w14:paraId="5E0E5A0C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†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Probe: “Do you have a girlfriend/boyfriend who smokes cigarettes?” </w:t>
            </w:r>
          </w:p>
          <w:p w14:paraId="67A1798A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248)</w:t>
            </w:r>
          </w:p>
        </w:tc>
        <w:tc>
          <w:tcPr>
            <w:tcW w:w="1856" w:type="dxa"/>
          </w:tcPr>
          <w:p w14:paraId="38C094A6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2.53 (0.75, 8.54)</w:t>
            </w:r>
          </w:p>
        </w:tc>
        <w:tc>
          <w:tcPr>
            <w:tcW w:w="1710" w:type="dxa"/>
          </w:tcPr>
          <w:p w14:paraId="4F13854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2.98 (0.87, 10.20)</w:t>
            </w:r>
          </w:p>
        </w:tc>
        <w:tc>
          <w:tcPr>
            <w:tcW w:w="1800" w:type="dxa"/>
          </w:tcPr>
          <w:p w14:paraId="3AEC36D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2.19 (0.66, 7.24)</w:t>
            </w:r>
          </w:p>
        </w:tc>
      </w:tr>
      <w:tr w:rsidR="00367C1C" w:rsidRPr="00766624" w14:paraId="7C12988F" w14:textId="77777777" w:rsidTr="005C3917">
        <w:trPr>
          <w:cantSplit/>
          <w:trHeight w:val="495"/>
        </w:trPr>
        <w:tc>
          <w:tcPr>
            <w:tcW w:w="6925" w:type="dxa"/>
          </w:tcPr>
          <w:p w14:paraId="09EC5D9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†</w:t>
            </w:r>
            <w:r w:rsidRPr="00766624">
              <w:rPr>
                <w:rFonts w:ascii="Calibri" w:hAnsi="Calibri" w:cs="Calibri"/>
                <w:sz w:val="20"/>
                <w:szCs w:val="20"/>
              </w:rPr>
              <w:t>Probe: “Do you have a girlfriend/boyfriend who uses marijuana?”</w:t>
            </w:r>
          </w:p>
          <w:p w14:paraId="4BCF19F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244)</w:t>
            </w:r>
          </w:p>
        </w:tc>
        <w:tc>
          <w:tcPr>
            <w:tcW w:w="1856" w:type="dxa"/>
          </w:tcPr>
          <w:p w14:paraId="6323BD5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3.18 (1.07, 9.47)</w:t>
            </w:r>
          </w:p>
        </w:tc>
        <w:tc>
          <w:tcPr>
            <w:tcW w:w="1710" w:type="dxa"/>
          </w:tcPr>
          <w:p w14:paraId="6D24B888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7.69 (2.49, 23.81)</w:t>
            </w:r>
          </w:p>
        </w:tc>
        <w:tc>
          <w:tcPr>
            <w:tcW w:w="1800" w:type="dxa"/>
          </w:tcPr>
          <w:p w14:paraId="34C81D2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3.25 (1.24, 8.56)</w:t>
            </w:r>
          </w:p>
        </w:tc>
      </w:tr>
      <w:tr w:rsidR="00367C1C" w:rsidRPr="00766624" w14:paraId="62821B98" w14:textId="77777777" w:rsidTr="005C3917">
        <w:trPr>
          <w:cantSplit/>
          <w:trHeight w:val="495"/>
        </w:trPr>
        <w:tc>
          <w:tcPr>
            <w:tcW w:w="6925" w:type="dxa"/>
          </w:tcPr>
          <w:p w14:paraId="7073A5C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“Do you have a family member who smokes”</w:t>
            </w:r>
          </w:p>
          <w:p w14:paraId="1FAB98A3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Answer: “yes” (versus “no”) (n = 442)</w:t>
            </w:r>
          </w:p>
        </w:tc>
        <w:tc>
          <w:tcPr>
            <w:tcW w:w="1856" w:type="dxa"/>
          </w:tcPr>
          <w:p w14:paraId="150B7ADC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0.89 (0.34, 2.30)</w:t>
            </w:r>
          </w:p>
        </w:tc>
        <w:tc>
          <w:tcPr>
            <w:tcW w:w="1710" w:type="dxa"/>
          </w:tcPr>
          <w:p w14:paraId="747514F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1.37 (0.54, 3.48)</w:t>
            </w:r>
          </w:p>
        </w:tc>
        <w:tc>
          <w:tcPr>
            <w:tcW w:w="1800" w:type="dxa"/>
          </w:tcPr>
          <w:p w14:paraId="4AB37AF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2.66 (1.19, 5.98)</w:t>
            </w:r>
          </w:p>
        </w:tc>
      </w:tr>
      <w:tr w:rsidR="00367C1C" w:rsidRPr="00766624" w14:paraId="4945B40B" w14:textId="77777777" w:rsidTr="005C3917">
        <w:trPr>
          <w:cantSplit/>
          <w:trHeight w:val="495"/>
        </w:trPr>
        <w:tc>
          <w:tcPr>
            <w:tcW w:w="6925" w:type="dxa"/>
          </w:tcPr>
          <w:p w14:paraId="34696E5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“Would you be willing to smoke a single cigarette?”</w:t>
            </w:r>
          </w:p>
          <w:p w14:paraId="4BBAA41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Answer: “very” or “kind of” willing (versus “not at all”)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( n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 xml:space="preserve"> = 438)</w:t>
            </w:r>
          </w:p>
        </w:tc>
        <w:tc>
          <w:tcPr>
            <w:tcW w:w="1856" w:type="dxa"/>
          </w:tcPr>
          <w:p w14:paraId="5236182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3.59 (1.13, 11.42)</w:t>
            </w:r>
          </w:p>
        </w:tc>
        <w:tc>
          <w:tcPr>
            <w:tcW w:w="1710" w:type="dxa"/>
          </w:tcPr>
          <w:p w14:paraId="0049EF3C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1.77 (0.39, 8.15)</w:t>
            </w:r>
          </w:p>
        </w:tc>
        <w:tc>
          <w:tcPr>
            <w:tcW w:w="1800" w:type="dxa"/>
          </w:tcPr>
          <w:p w14:paraId="2F6B7A7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2.67 (0.72, 9.82)</w:t>
            </w:r>
          </w:p>
        </w:tc>
      </w:tr>
      <w:tr w:rsidR="00367C1C" w:rsidRPr="00766624" w14:paraId="28405243" w14:textId="77777777" w:rsidTr="005C3917">
        <w:trPr>
          <w:cantSplit/>
          <w:trHeight w:val="495"/>
        </w:trPr>
        <w:tc>
          <w:tcPr>
            <w:tcW w:w="6925" w:type="dxa"/>
          </w:tcPr>
          <w:p w14:paraId="1218F48C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Probe: “Would you be willing to smoke a single joint?”</w:t>
            </w:r>
          </w:p>
          <w:p w14:paraId="626A5D93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Answer: “very” or “kind of” willing (versus “not at all”)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( n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 xml:space="preserve"> = 438)</w:t>
            </w:r>
          </w:p>
        </w:tc>
        <w:tc>
          <w:tcPr>
            <w:tcW w:w="1856" w:type="dxa"/>
          </w:tcPr>
          <w:p w14:paraId="2594AB8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1.83 (0.70, 4.82)</w:t>
            </w:r>
          </w:p>
        </w:tc>
        <w:tc>
          <w:tcPr>
            <w:tcW w:w="1710" w:type="dxa"/>
          </w:tcPr>
          <w:p w14:paraId="5384BBF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3.58 (1.43, 8.98)</w:t>
            </w:r>
          </w:p>
        </w:tc>
        <w:tc>
          <w:tcPr>
            <w:tcW w:w="1800" w:type="dxa"/>
          </w:tcPr>
          <w:p w14:paraId="262D05B2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4.25 (1.81, 9.95)</w:t>
            </w:r>
          </w:p>
        </w:tc>
      </w:tr>
      <w:tr w:rsidR="00367C1C" w:rsidRPr="00766624" w14:paraId="4FE767FB" w14:textId="77777777" w:rsidTr="005C3917">
        <w:trPr>
          <w:cantSplit/>
          <w:trHeight w:val="495"/>
        </w:trPr>
        <w:tc>
          <w:tcPr>
            <w:tcW w:w="6925" w:type="dxa"/>
          </w:tcPr>
          <w:p w14:paraId="46A08A96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Smoker Prototype Scale score &gt;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11  (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>73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rd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percentile) (n = 438)</w:t>
            </w:r>
          </w:p>
        </w:tc>
        <w:tc>
          <w:tcPr>
            <w:tcW w:w="1856" w:type="dxa"/>
          </w:tcPr>
          <w:p w14:paraId="17F189D1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1.44 (0.59, 3.49)</w:t>
            </w:r>
          </w:p>
        </w:tc>
        <w:tc>
          <w:tcPr>
            <w:tcW w:w="1710" w:type="dxa"/>
          </w:tcPr>
          <w:p w14:paraId="2840CAE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2.31 (0.97, 5.53)</w:t>
            </w:r>
          </w:p>
        </w:tc>
        <w:tc>
          <w:tcPr>
            <w:tcW w:w="1800" w:type="dxa"/>
          </w:tcPr>
          <w:p w14:paraId="58B5C22F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1.24 (0.52, 2.96)</w:t>
            </w:r>
          </w:p>
        </w:tc>
      </w:tr>
      <w:tr w:rsidR="00367C1C" w:rsidRPr="00766624" w14:paraId="42311F19" w14:textId="77777777" w:rsidTr="005C3917">
        <w:trPr>
          <w:cantSplit/>
          <w:trHeight w:val="495"/>
        </w:trPr>
        <w:tc>
          <w:tcPr>
            <w:tcW w:w="6925" w:type="dxa"/>
          </w:tcPr>
          <w:p w14:paraId="7B8CD907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Cannabis User Prototype Scale score&gt; 14 (79</w:t>
            </w:r>
            <w:r w:rsidRPr="00766624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766624">
              <w:rPr>
                <w:rFonts w:ascii="Calibri" w:hAnsi="Calibri" w:cs="Calibri"/>
                <w:sz w:val="20"/>
                <w:szCs w:val="20"/>
              </w:rPr>
              <w:t xml:space="preserve"> percentile) (n = 444)</w:t>
            </w:r>
          </w:p>
        </w:tc>
        <w:tc>
          <w:tcPr>
            <w:tcW w:w="1856" w:type="dxa"/>
          </w:tcPr>
          <w:p w14:paraId="656EE15E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1.70 (0.68, 4.26)</w:t>
            </w:r>
          </w:p>
        </w:tc>
        <w:tc>
          <w:tcPr>
            <w:tcW w:w="1710" w:type="dxa"/>
          </w:tcPr>
          <w:p w14:paraId="69C8CED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3.13 (1.27, 7.73)</w:t>
            </w:r>
          </w:p>
        </w:tc>
        <w:tc>
          <w:tcPr>
            <w:tcW w:w="1800" w:type="dxa"/>
          </w:tcPr>
          <w:p w14:paraId="57B47D20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2.46 (1.04, 5.83)</w:t>
            </w:r>
          </w:p>
        </w:tc>
      </w:tr>
      <w:tr w:rsidR="00367C1C" w:rsidRPr="00766624" w14:paraId="6E3C2C4A" w14:textId="77777777" w:rsidTr="005C3917">
        <w:trPr>
          <w:cantSplit/>
          <w:trHeight w:val="495"/>
        </w:trPr>
        <w:tc>
          <w:tcPr>
            <w:tcW w:w="6925" w:type="dxa"/>
          </w:tcPr>
          <w:p w14:paraId="7182E030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lastRenderedPageBreak/>
              <w:t>ADHD Symptoms – “high” (&gt;= 6 symptoms of inattention and/or hyperactivity/impulsivity) (n = 442)</w:t>
            </w:r>
          </w:p>
        </w:tc>
        <w:tc>
          <w:tcPr>
            <w:tcW w:w="1856" w:type="dxa"/>
          </w:tcPr>
          <w:p w14:paraId="44DF970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0.88 (0.32, 2.43)</w:t>
            </w:r>
          </w:p>
        </w:tc>
        <w:tc>
          <w:tcPr>
            <w:tcW w:w="1710" w:type="dxa"/>
          </w:tcPr>
          <w:p w14:paraId="50B2090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0.77 (0.25, 2.37)</w:t>
            </w:r>
          </w:p>
        </w:tc>
        <w:tc>
          <w:tcPr>
            <w:tcW w:w="1800" w:type="dxa"/>
          </w:tcPr>
          <w:p w14:paraId="5910A2A3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0.83 (0.30, 2.29)</w:t>
            </w:r>
          </w:p>
        </w:tc>
      </w:tr>
      <w:tr w:rsidR="00367C1C" w:rsidRPr="00766624" w14:paraId="04BC0AF0" w14:textId="77777777" w:rsidTr="005C3917">
        <w:trPr>
          <w:cantSplit/>
          <w:trHeight w:val="495"/>
        </w:trPr>
        <w:tc>
          <w:tcPr>
            <w:tcW w:w="6925" w:type="dxa"/>
          </w:tcPr>
          <w:p w14:paraId="157C145D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 xml:space="preserve">ODD Symptoms </w:t>
            </w:r>
            <w:proofErr w:type="gramStart"/>
            <w:r w:rsidRPr="00766624">
              <w:rPr>
                <w:rFonts w:ascii="Calibri" w:hAnsi="Calibri" w:cs="Calibri"/>
                <w:sz w:val="20"/>
                <w:szCs w:val="20"/>
              </w:rPr>
              <w:t>–“</w:t>
            </w:r>
            <w:proofErr w:type="gramEnd"/>
            <w:r w:rsidRPr="00766624">
              <w:rPr>
                <w:rFonts w:ascii="Calibri" w:hAnsi="Calibri" w:cs="Calibri"/>
                <w:sz w:val="20"/>
                <w:szCs w:val="20"/>
              </w:rPr>
              <w:t>high” ( &gt;= 4 symptoms) (n = 434)</w:t>
            </w:r>
          </w:p>
        </w:tc>
        <w:tc>
          <w:tcPr>
            <w:tcW w:w="1856" w:type="dxa"/>
          </w:tcPr>
          <w:p w14:paraId="5425E27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1.95 (0.69, 5.52)</w:t>
            </w:r>
          </w:p>
        </w:tc>
        <w:tc>
          <w:tcPr>
            <w:tcW w:w="1710" w:type="dxa"/>
          </w:tcPr>
          <w:p w14:paraId="4C6DCF4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1.65 (0.53, 5.16)</w:t>
            </w:r>
          </w:p>
        </w:tc>
        <w:tc>
          <w:tcPr>
            <w:tcW w:w="1800" w:type="dxa"/>
          </w:tcPr>
          <w:p w14:paraId="2BB61E7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1.66 (0.59, 4.66)</w:t>
            </w:r>
          </w:p>
        </w:tc>
      </w:tr>
      <w:tr w:rsidR="00367C1C" w:rsidRPr="00766624" w14:paraId="41134A80" w14:textId="77777777" w:rsidTr="005C3917">
        <w:trPr>
          <w:cantSplit/>
          <w:trHeight w:val="495"/>
        </w:trPr>
        <w:tc>
          <w:tcPr>
            <w:tcW w:w="6925" w:type="dxa"/>
          </w:tcPr>
          <w:p w14:paraId="3CFC39C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CD Symptoms – “high” (&gt;= 3 or more symptoms) (n = 442)</w:t>
            </w:r>
          </w:p>
        </w:tc>
        <w:tc>
          <w:tcPr>
            <w:tcW w:w="1856" w:type="dxa"/>
          </w:tcPr>
          <w:p w14:paraId="33418805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3.76 (1.56, 9.08)</w:t>
            </w:r>
          </w:p>
        </w:tc>
        <w:tc>
          <w:tcPr>
            <w:tcW w:w="1710" w:type="dxa"/>
          </w:tcPr>
          <w:p w14:paraId="740C03E7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2.35 (0.87, 6.33)</w:t>
            </w:r>
          </w:p>
        </w:tc>
        <w:tc>
          <w:tcPr>
            <w:tcW w:w="1800" w:type="dxa"/>
          </w:tcPr>
          <w:p w14:paraId="0BFE97D4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b/>
                <w:sz w:val="20"/>
                <w:szCs w:val="20"/>
              </w:rPr>
              <w:t>4.54 (1.92, 10.75)</w:t>
            </w:r>
          </w:p>
        </w:tc>
      </w:tr>
      <w:tr w:rsidR="00367C1C" w:rsidRPr="00766624" w14:paraId="1B456BE2" w14:textId="77777777" w:rsidTr="005C3917">
        <w:trPr>
          <w:cantSplit/>
          <w:trHeight w:val="495"/>
        </w:trPr>
        <w:tc>
          <w:tcPr>
            <w:tcW w:w="6925" w:type="dxa"/>
          </w:tcPr>
          <w:p w14:paraId="1C1DE9F8" w14:textId="77777777" w:rsidR="00367C1C" w:rsidRPr="00766624" w:rsidRDefault="00367C1C" w:rsidP="005C3917">
            <w:pPr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MDD Symptoms – “high” (PHQ-9 score &gt;= 9)</w:t>
            </w:r>
          </w:p>
        </w:tc>
        <w:tc>
          <w:tcPr>
            <w:tcW w:w="1856" w:type="dxa"/>
          </w:tcPr>
          <w:p w14:paraId="42A57DED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1.32 (0.55, 3.99)</w:t>
            </w:r>
          </w:p>
        </w:tc>
        <w:tc>
          <w:tcPr>
            <w:tcW w:w="1710" w:type="dxa"/>
          </w:tcPr>
          <w:p w14:paraId="61DCB4BA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1.95 (0.68, 5.55)</w:t>
            </w:r>
          </w:p>
        </w:tc>
        <w:tc>
          <w:tcPr>
            <w:tcW w:w="1800" w:type="dxa"/>
          </w:tcPr>
          <w:p w14:paraId="6B0E3649" w14:textId="77777777" w:rsidR="00367C1C" w:rsidRPr="00766624" w:rsidRDefault="00367C1C" w:rsidP="005C391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66624">
              <w:rPr>
                <w:rFonts w:ascii="Calibri" w:hAnsi="Calibri" w:cs="Calibri"/>
                <w:sz w:val="20"/>
                <w:szCs w:val="20"/>
              </w:rPr>
              <w:t>1.35 (0.44, 4.13)</w:t>
            </w:r>
          </w:p>
        </w:tc>
      </w:tr>
    </w:tbl>
    <w:p w14:paraId="51487D2A" w14:textId="77777777" w:rsidR="00367C1C" w:rsidRPr="00766624" w:rsidRDefault="00367C1C" w:rsidP="00367C1C">
      <w:pPr>
        <w:rPr>
          <w:rFonts w:ascii="Calibri" w:hAnsi="Calibri" w:cs="Calibri"/>
          <w:sz w:val="20"/>
          <w:szCs w:val="20"/>
          <w:vertAlign w:val="superscript"/>
        </w:rPr>
      </w:pPr>
    </w:p>
    <w:p w14:paraId="4178AA8E" w14:textId="05A45A9E" w:rsidR="003836F4" w:rsidRPr="00671797" w:rsidRDefault="00367C1C" w:rsidP="00C7597F">
      <w:pPr>
        <w:rPr>
          <w:rFonts w:ascii="Calibri" w:hAnsi="Calibri" w:cs="Calibri"/>
          <w:sz w:val="20"/>
          <w:szCs w:val="20"/>
        </w:rPr>
      </w:pPr>
      <w:r w:rsidRPr="00766624">
        <w:rPr>
          <w:rFonts w:ascii="Calibri" w:hAnsi="Calibri" w:cs="Calibri"/>
          <w:sz w:val="20"/>
          <w:szCs w:val="20"/>
        </w:rPr>
        <w:t xml:space="preserve">Epigenetic positivity indicates cg05575921 methylation &lt; 80%. Bolded entries indicate the 95% two-sided Confidence Interval does not overlap 1. ADHD Refers to Attention-Deficit/Hyperactivity Disorder.  ODD refers to Oppositional-Defiant Disorder. CD refers to Conduct Disorder.  MDD refers to Major Depressive Disorder.  Of note, because 0% of subjects identifying as Hispanic demonstrated epigenetic positivity at the 12th grade timepoint, an OR for this risk factor could not be calculated.  </w:t>
      </w:r>
      <w:r w:rsidRPr="00766624">
        <w:rPr>
          <w:rFonts w:ascii="Calibri" w:hAnsi="Calibri" w:cs="Calibri"/>
          <w:sz w:val="20"/>
          <w:szCs w:val="20"/>
          <w:vertAlign w:val="superscript"/>
        </w:rPr>
        <w:t>†</w:t>
      </w:r>
      <w:r w:rsidRPr="00766624">
        <w:rPr>
          <w:rFonts w:ascii="Calibri" w:hAnsi="Calibri" w:cs="Calibri"/>
          <w:sz w:val="20"/>
          <w:szCs w:val="20"/>
        </w:rPr>
        <w:t xml:space="preserve">Only participants who endorsed having a boyfriend/girlfriend were asked this question. </w:t>
      </w:r>
    </w:p>
    <w:p w14:paraId="6A0AF57D" w14:textId="77777777" w:rsidR="003836F4" w:rsidRDefault="003836F4" w:rsidP="006B4784">
      <w:pPr>
        <w:rPr>
          <w:rFonts w:ascii="Arial" w:hAnsi="Arial" w:cs="Arial"/>
        </w:rPr>
      </w:pPr>
    </w:p>
    <w:p w14:paraId="2D856FCF" w14:textId="36A7F9E1" w:rsidR="006B4784" w:rsidRPr="009B4B64" w:rsidRDefault="006B4784" w:rsidP="00586C66">
      <w:pPr>
        <w:spacing w:after="200"/>
      </w:pPr>
    </w:p>
    <w:sectPr w:rsidR="006B4784" w:rsidRPr="009B4B64" w:rsidSect="00D740FD">
      <w:footerReference w:type="default" r:id="rId11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50C92" w14:textId="77777777" w:rsidR="00AF1954" w:rsidRDefault="00AF1954" w:rsidP="00DB19C5">
      <w:pPr>
        <w:spacing w:line="240" w:lineRule="auto"/>
      </w:pPr>
      <w:r>
        <w:separator/>
      </w:r>
    </w:p>
  </w:endnote>
  <w:endnote w:type="continuationSeparator" w:id="0">
    <w:p w14:paraId="5D772B29" w14:textId="77777777" w:rsidR="00AF1954" w:rsidRDefault="00AF1954" w:rsidP="00DB19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ime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98454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79FF48" w14:textId="77777777" w:rsidR="002E6165" w:rsidRDefault="002E61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443420C" w14:textId="77777777" w:rsidR="002E6165" w:rsidRDefault="002E6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3E96B" w14:textId="77777777" w:rsidR="00AF1954" w:rsidRDefault="00AF1954" w:rsidP="00DB19C5">
      <w:pPr>
        <w:spacing w:line="240" w:lineRule="auto"/>
      </w:pPr>
      <w:r>
        <w:separator/>
      </w:r>
    </w:p>
  </w:footnote>
  <w:footnote w:type="continuationSeparator" w:id="0">
    <w:p w14:paraId="26481354" w14:textId="77777777" w:rsidR="00AF1954" w:rsidRDefault="00AF1954" w:rsidP="00DB19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A0EB7"/>
    <w:multiLevelType w:val="hybridMultilevel"/>
    <w:tmpl w:val="C9BA8B82"/>
    <w:lvl w:ilvl="0" w:tplc="23B640D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C31D0"/>
    <w:multiLevelType w:val="hybridMultilevel"/>
    <w:tmpl w:val="E0FA615E"/>
    <w:lvl w:ilvl="0" w:tplc="2E6E98A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658E1"/>
    <w:multiLevelType w:val="hybridMultilevel"/>
    <w:tmpl w:val="60A041EC"/>
    <w:lvl w:ilvl="0" w:tplc="BFBE80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73CC28ED-E814-42DF-AA85-3E4AA1C03E78}"/>
    <w:docVar w:name="dgnword-eventsink" w:val="104601264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pedaerz8zpzeqe0vdlp9xpwtezxrfwt2tz9&quot;&gt;MAIN 2020 ACTIVE&lt;record-ids&gt;&lt;item&gt;160&lt;/item&gt;&lt;item&gt;178&lt;/item&gt;&lt;item&gt;189&lt;/item&gt;&lt;item&gt;253&lt;/item&gt;&lt;item&gt;259&lt;/item&gt;&lt;item&gt;293&lt;/item&gt;&lt;item&gt;350&lt;/item&gt;&lt;item&gt;358&lt;/item&gt;&lt;item&gt;402&lt;/item&gt;&lt;item&gt;446&lt;/item&gt;&lt;item&gt;450&lt;/item&gt;&lt;item&gt;465&lt;/item&gt;&lt;item&gt;476&lt;/item&gt;&lt;item&gt;634&lt;/item&gt;&lt;item&gt;644&lt;/item&gt;&lt;item&gt;647&lt;/item&gt;&lt;item&gt;676&lt;/item&gt;&lt;item&gt;696&lt;/item&gt;&lt;item&gt;698&lt;/item&gt;&lt;item&gt;721&lt;/item&gt;&lt;item&gt;726&lt;/item&gt;&lt;item&gt;743&lt;/item&gt;&lt;item&gt;1169&lt;/item&gt;&lt;item&gt;1185&lt;/item&gt;&lt;item&gt;1186&lt;/item&gt;&lt;item&gt;1187&lt;/item&gt;&lt;item&gt;1188&lt;/item&gt;&lt;item&gt;1189&lt;/item&gt;&lt;item&gt;1191&lt;/item&gt;&lt;item&gt;1192&lt;/item&gt;&lt;item&gt;1193&lt;/item&gt;&lt;item&gt;1194&lt;/item&gt;&lt;item&gt;1195&lt;/item&gt;&lt;item&gt;1196&lt;/item&gt;&lt;item&gt;1197&lt;/item&gt;&lt;item&gt;1198&lt;/item&gt;&lt;item&gt;1199&lt;/item&gt;&lt;item&gt;1200&lt;/item&gt;&lt;item&gt;1201&lt;/item&gt;&lt;item&gt;1202&lt;/item&gt;&lt;item&gt;1203&lt;/item&gt;&lt;item&gt;1204&lt;/item&gt;&lt;item&gt;1205&lt;/item&gt;&lt;item&gt;1206&lt;/item&gt;&lt;item&gt;1207&lt;/item&gt;&lt;item&gt;1208&lt;/item&gt;&lt;item&gt;1209&lt;/item&gt;&lt;item&gt;1210&lt;/item&gt;&lt;item&gt;1211&lt;/item&gt;&lt;item&gt;1213&lt;/item&gt;&lt;item&gt;1214&lt;/item&gt;&lt;item&gt;1215&lt;/item&gt;&lt;item&gt;1216&lt;/item&gt;&lt;item&gt;1217&lt;/item&gt;&lt;item&gt;1218&lt;/item&gt;&lt;item&gt;1219&lt;/item&gt;&lt;item&gt;1220&lt;/item&gt;&lt;item&gt;1224&lt;/item&gt;&lt;item&gt;1225&lt;/item&gt;&lt;item&gt;1227&lt;/item&gt;&lt;item&gt;1228&lt;/item&gt;&lt;item&gt;1229&lt;/item&gt;&lt;item&gt;1240&lt;/item&gt;&lt;item&gt;1241&lt;/item&gt;&lt;item&gt;1242&lt;/item&gt;&lt;item&gt;1245&lt;/item&gt;&lt;item&gt;1246&lt;/item&gt;&lt;item&gt;1247&lt;/item&gt;&lt;item&gt;1249&lt;/item&gt;&lt;item&gt;1250&lt;/item&gt;&lt;item&gt;1251&lt;/item&gt;&lt;item&gt;1252&lt;/item&gt;&lt;item&gt;1253&lt;/item&gt;&lt;item&gt;1254&lt;/item&gt;&lt;item&gt;1255&lt;/item&gt;&lt;item&gt;1256&lt;/item&gt;&lt;/record-ids&gt;&lt;/item&gt;&lt;/Libraries&gt;"/>
  </w:docVars>
  <w:rsids>
    <w:rsidRoot w:val="00E93A5B"/>
    <w:rsid w:val="0000016E"/>
    <w:rsid w:val="000004AA"/>
    <w:rsid w:val="00000FC5"/>
    <w:rsid w:val="00001EFA"/>
    <w:rsid w:val="000028BD"/>
    <w:rsid w:val="00002CBE"/>
    <w:rsid w:val="00003D31"/>
    <w:rsid w:val="0000446A"/>
    <w:rsid w:val="000052C9"/>
    <w:rsid w:val="00006713"/>
    <w:rsid w:val="000077D9"/>
    <w:rsid w:val="0001100C"/>
    <w:rsid w:val="0001405C"/>
    <w:rsid w:val="00014CE9"/>
    <w:rsid w:val="00014ED4"/>
    <w:rsid w:val="00015C57"/>
    <w:rsid w:val="00017B8A"/>
    <w:rsid w:val="000202AF"/>
    <w:rsid w:val="00020330"/>
    <w:rsid w:val="00020B46"/>
    <w:rsid w:val="0002479E"/>
    <w:rsid w:val="00024C65"/>
    <w:rsid w:val="00027012"/>
    <w:rsid w:val="00027974"/>
    <w:rsid w:val="00030A4F"/>
    <w:rsid w:val="00031D2A"/>
    <w:rsid w:val="00031EDA"/>
    <w:rsid w:val="00035115"/>
    <w:rsid w:val="00036287"/>
    <w:rsid w:val="000365B6"/>
    <w:rsid w:val="000373CB"/>
    <w:rsid w:val="000374E2"/>
    <w:rsid w:val="000410C9"/>
    <w:rsid w:val="00041DD1"/>
    <w:rsid w:val="00041E85"/>
    <w:rsid w:val="00042725"/>
    <w:rsid w:val="000434E0"/>
    <w:rsid w:val="00045353"/>
    <w:rsid w:val="00047EF4"/>
    <w:rsid w:val="00050B0D"/>
    <w:rsid w:val="00051184"/>
    <w:rsid w:val="000553A2"/>
    <w:rsid w:val="00055419"/>
    <w:rsid w:val="000555F9"/>
    <w:rsid w:val="00055CF4"/>
    <w:rsid w:val="00055D87"/>
    <w:rsid w:val="00060DDF"/>
    <w:rsid w:val="00060E1F"/>
    <w:rsid w:val="000620DC"/>
    <w:rsid w:val="00062ED7"/>
    <w:rsid w:val="000632AE"/>
    <w:rsid w:val="00063823"/>
    <w:rsid w:val="00063CF5"/>
    <w:rsid w:val="0006685C"/>
    <w:rsid w:val="0006712B"/>
    <w:rsid w:val="00067775"/>
    <w:rsid w:val="00067D5C"/>
    <w:rsid w:val="00071AA9"/>
    <w:rsid w:val="00072159"/>
    <w:rsid w:val="00073033"/>
    <w:rsid w:val="000748C4"/>
    <w:rsid w:val="000752CD"/>
    <w:rsid w:val="00075F0C"/>
    <w:rsid w:val="00076322"/>
    <w:rsid w:val="00076DD5"/>
    <w:rsid w:val="000800B4"/>
    <w:rsid w:val="00080286"/>
    <w:rsid w:val="00081D43"/>
    <w:rsid w:val="0008221A"/>
    <w:rsid w:val="000829E9"/>
    <w:rsid w:val="00082E33"/>
    <w:rsid w:val="00083FA6"/>
    <w:rsid w:val="00084157"/>
    <w:rsid w:val="0008430D"/>
    <w:rsid w:val="000857C4"/>
    <w:rsid w:val="0008596B"/>
    <w:rsid w:val="00085B16"/>
    <w:rsid w:val="00086B2C"/>
    <w:rsid w:val="0008788A"/>
    <w:rsid w:val="00090725"/>
    <w:rsid w:val="00093698"/>
    <w:rsid w:val="0009526D"/>
    <w:rsid w:val="00095CFB"/>
    <w:rsid w:val="00095D87"/>
    <w:rsid w:val="000962C4"/>
    <w:rsid w:val="0009679C"/>
    <w:rsid w:val="00097645"/>
    <w:rsid w:val="00097A98"/>
    <w:rsid w:val="00097E62"/>
    <w:rsid w:val="000A1F3A"/>
    <w:rsid w:val="000A2E23"/>
    <w:rsid w:val="000A3BCA"/>
    <w:rsid w:val="000A4E6B"/>
    <w:rsid w:val="000A6400"/>
    <w:rsid w:val="000A64E3"/>
    <w:rsid w:val="000A6673"/>
    <w:rsid w:val="000A6B29"/>
    <w:rsid w:val="000B0704"/>
    <w:rsid w:val="000B1934"/>
    <w:rsid w:val="000B2D9B"/>
    <w:rsid w:val="000B369D"/>
    <w:rsid w:val="000B5388"/>
    <w:rsid w:val="000B6CCD"/>
    <w:rsid w:val="000B7847"/>
    <w:rsid w:val="000B786A"/>
    <w:rsid w:val="000C0714"/>
    <w:rsid w:val="000C124F"/>
    <w:rsid w:val="000C1A36"/>
    <w:rsid w:val="000C1D95"/>
    <w:rsid w:val="000C369C"/>
    <w:rsid w:val="000C69AB"/>
    <w:rsid w:val="000C6B06"/>
    <w:rsid w:val="000D18F3"/>
    <w:rsid w:val="000D1E55"/>
    <w:rsid w:val="000D2AFF"/>
    <w:rsid w:val="000D2E14"/>
    <w:rsid w:val="000D3080"/>
    <w:rsid w:val="000D335B"/>
    <w:rsid w:val="000D3DC0"/>
    <w:rsid w:val="000D40B2"/>
    <w:rsid w:val="000D56D8"/>
    <w:rsid w:val="000D60E5"/>
    <w:rsid w:val="000D67C5"/>
    <w:rsid w:val="000D7395"/>
    <w:rsid w:val="000D7AA3"/>
    <w:rsid w:val="000E1A3A"/>
    <w:rsid w:val="000E1DD8"/>
    <w:rsid w:val="000E3388"/>
    <w:rsid w:val="000E3F17"/>
    <w:rsid w:val="000E5A81"/>
    <w:rsid w:val="000E65EA"/>
    <w:rsid w:val="000F0323"/>
    <w:rsid w:val="000F0FDE"/>
    <w:rsid w:val="000F3E32"/>
    <w:rsid w:val="000F50A3"/>
    <w:rsid w:val="000F574A"/>
    <w:rsid w:val="000F5FC1"/>
    <w:rsid w:val="000F6683"/>
    <w:rsid w:val="00100637"/>
    <w:rsid w:val="00102423"/>
    <w:rsid w:val="0010276C"/>
    <w:rsid w:val="001032BD"/>
    <w:rsid w:val="001038DF"/>
    <w:rsid w:val="00103F03"/>
    <w:rsid w:val="001051FE"/>
    <w:rsid w:val="00105F8A"/>
    <w:rsid w:val="0010756E"/>
    <w:rsid w:val="00107F36"/>
    <w:rsid w:val="0011296F"/>
    <w:rsid w:val="00113A19"/>
    <w:rsid w:val="0011664E"/>
    <w:rsid w:val="00117A56"/>
    <w:rsid w:val="001201BF"/>
    <w:rsid w:val="00121EC0"/>
    <w:rsid w:val="001222F7"/>
    <w:rsid w:val="00125E66"/>
    <w:rsid w:val="00127D0E"/>
    <w:rsid w:val="00133411"/>
    <w:rsid w:val="001346AE"/>
    <w:rsid w:val="00136E73"/>
    <w:rsid w:val="001374A7"/>
    <w:rsid w:val="001403ED"/>
    <w:rsid w:val="00142CF7"/>
    <w:rsid w:val="00143426"/>
    <w:rsid w:val="00144C55"/>
    <w:rsid w:val="001461E4"/>
    <w:rsid w:val="0014639B"/>
    <w:rsid w:val="001466AF"/>
    <w:rsid w:val="001503CC"/>
    <w:rsid w:val="0015158F"/>
    <w:rsid w:val="00153663"/>
    <w:rsid w:val="001556D6"/>
    <w:rsid w:val="0015722A"/>
    <w:rsid w:val="00160724"/>
    <w:rsid w:val="001611D9"/>
    <w:rsid w:val="0016287C"/>
    <w:rsid w:val="00162977"/>
    <w:rsid w:val="00165F70"/>
    <w:rsid w:val="00167C1F"/>
    <w:rsid w:val="00174FD5"/>
    <w:rsid w:val="00176288"/>
    <w:rsid w:val="00176EEE"/>
    <w:rsid w:val="00177177"/>
    <w:rsid w:val="00180033"/>
    <w:rsid w:val="00180347"/>
    <w:rsid w:val="001818D4"/>
    <w:rsid w:val="00183DC5"/>
    <w:rsid w:val="00184E42"/>
    <w:rsid w:val="00184E8E"/>
    <w:rsid w:val="00185281"/>
    <w:rsid w:val="001856CF"/>
    <w:rsid w:val="00185EF9"/>
    <w:rsid w:val="001869F7"/>
    <w:rsid w:val="00186FE0"/>
    <w:rsid w:val="00190124"/>
    <w:rsid w:val="001906F4"/>
    <w:rsid w:val="001933C7"/>
    <w:rsid w:val="0019359B"/>
    <w:rsid w:val="00195F2F"/>
    <w:rsid w:val="00195FE9"/>
    <w:rsid w:val="00197EB9"/>
    <w:rsid w:val="001A0673"/>
    <w:rsid w:val="001A1C94"/>
    <w:rsid w:val="001A1D17"/>
    <w:rsid w:val="001A3935"/>
    <w:rsid w:val="001A3B4B"/>
    <w:rsid w:val="001A4E04"/>
    <w:rsid w:val="001A573C"/>
    <w:rsid w:val="001A5964"/>
    <w:rsid w:val="001A5A7D"/>
    <w:rsid w:val="001B0FFD"/>
    <w:rsid w:val="001B19A1"/>
    <w:rsid w:val="001B1C36"/>
    <w:rsid w:val="001B24D8"/>
    <w:rsid w:val="001B2ADA"/>
    <w:rsid w:val="001B3097"/>
    <w:rsid w:val="001B36D1"/>
    <w:rsid w:val="001B4C80"/>
    <w:rsid w:val="001B50E1"/>
    <w:rsid w:val="001B54F0"/>
    <w:rsid w:val="001B5579"/>
    <w:rsid w:val="001B573A"/>
    <w:rsid w:val="001B5FAB"/>
    <w:rsid w:val="001C15B4"/>
    <w:rsid w:val="001C1AE2"/>
    <w:rsid w:val="001C27EE"/>
    <w:rsid w:val="001C2853"/>
    <w:rsid w:val="001C3A3A"/>
    <w:rsid w:val="001C4135"/>
    <w:rsid w:val="001C5DC0"/>
    <w:rsid w:val="001C6695"/>
    <w:rsid w:val="001C7D35"/>
    <w:rsid w:val="001D0F5B"/>
    <w:rsid w:val="001D1245"/>
    <w:rsid w:val="001D175D"/>
    <w:rsid w:val="001D4C64"/>
    <w:rsid w:val="001D7D51"/>
    <w:rsid w:val="001E06E8"/>
    <w:rsid w:val="001E2A14"/>
    <w:rsid w:val="001E3ACA"/>
    <w:rsid w:val="001E3C37"/>
    <w:rsid w:val="001E3E03"/>
    <w:rsid w:val="001E5758"/>
    <w:rsid w:val="001E59F7"/>
    <w:rsid w:val="001E5C04"/>
    <w:rsid w:val="001E649B"/>
    <w:rsid w:val="001F1FB0"/>
    <w:rsid w:val="001F2778"/>
    <w:rsid w:val="001F3790"/>
    <w:rsid w:val="001F4316"/>
    <w:rsid w:val="001F4906"/>
    <w:rsid w:val="001F4CD1"/>
    <w:rsid w:val="001F5497"/>
    <w:rsid w:val="001F6A2A"/>
    <w:rsid w:val="001F6CEC"/>
    <w:rsid w:val="0020103A"/>
    <w:rsid w:val="002013BD"/>
    <w:rsid w:val="0020163B"/>
    <w:rsid w:val="00201E9B"/>
    <w:rsid w:val="002026C2"/>
    <w:rsid w:val="00202D1F"/>
    <w:rsid w:val="00205097"/>
    <w:rsid w:val="00206137"/>
    <w:rsid w:val="0020678D"/>
    <w:rsid w:val="00206B53"/>
    <w:rsid w:val="00211452"/>
    <w:rsid w:val="00211A62"/>
    <w:rsid w:val="00211C2B"/>
    <w:rsid w:val="00212741"/>
    <w:rsid w:val="00212BE5"/>
    <w:rsid w:val="0021410C"/>
    <w:rsid w:val="00214352"/>
    <w:rsid w:val="0021485F"/>
    <w:rsid w:val="00214E5D"/>
    <w:rsid w:val="00216A0B"/>
    <w:rsid w:val="0022059A"/>
    <w:rsid w:val="00220606"/>
    <w:rsid w:val="002208AE"/>
    <w:rsid w:val="0022135B"/>
    <w:rsid w:val="00222F58"/>
    <w:rsid w:val="002246FC"/>
    <w:rsid w:val="00225EB0"/>
    <w:rsid w:val="0022653A"/>
    <w:rsid w:val="002271FF"/>
    <w:rsid w:val="00227C7B"/>
    <w:rsid w:val="00227E8D"/>
    <w:rsid w:val="00232022"/>
    <w:rsid w:val="00232057"/>
    <w:rsid w:val="002332E3"/>
    <w:rsid w:val="00233AFF"/>
    <w:rsid w:val="00234279"/>
    <w:rsid w:val="00235AB6"/>
    <w:rsid w:val="00235EE1"/>
    <w:rsid w:val="00235F0F"/>
    <w:rsid w:val="00236C5D"/>
    <w:rsid w:val="00240AA7"/>
    <w:rsid w:val="00241071"/>
    <w:rsid w:val="002416A7"/>
    <w:rsid w:val="00241877"/>
    <w:rsid w:val="00242B4D"/>
    <w:rsid w:val="0024305E"/>
    <w:rsid w:val="0024378F"/>
    <w:rsid w:val="00243D4F"/>
    <w:rsid w:val="00247360"/>
    <w:rsid w:val="00247B86"/>
    <w:rsid w:val="00247F06"/>
    <w:rsid w:val="00250808"/>
    <w:rsid w:val="00251038"/>
    <w:rsid w:val="002512CF"/>
    <w:rsid w:val="00251A40"/>
    <w:rsid w:val="00252B20"/>
    <w:rsid w:val="002545B2"/>
    <w:rsid w:val="00255EE9"/>
    <w:rsid w:val="002563AB"/>
    <w:rsid w:val="002572E0"/>
    <w:rsid w:val="00257DB5"/>
    <w:rsid w:val="00260940"/>
    <w:rsid w:val="00262119"/>
    <w:rsid w:val="00263A71"/>
    <w:rsid w:val="002644F5"/>
    <w:rsid w:val="00265705"/>
    <w:rsid w:val="00266ABE"/>
    <w:rsid w:val="00266F3D"/>
    <w:rsid w:val="002672DE"/>
    <w:rsid w:val="00270484"/>
    <w:rsid w:val="00270C46"/>
    <w:rsid w:val="00273E5A"/>
    <w:rsid w:val="00276011"/>
    <w:rsid w:val="00276AA5"/>
    <w:rsid w:val="00276BB0"/>
    <w:rsid w:val="00277120"/>
    <w:rsid w:val="002771D4"/>
    <w:rsid w:val="00280330"/>
    <w:rsid w:val="00280B30"/>
    <w:rsid w:val="0028193C"/>
    <w:rsid w:val="00282E10"/>
    <w:rsid w:val="0028341B"/>
    <w:rsid w:val="00283525"/>
    <w:rsid w:val="00284ADE"/>
    <w:rsid w:val="00286395"/>
    <w:rsid w:val="00291D33"/>
    <w:rsid w:val="002928F8"/>
    <w:rsid w:val="00293470"/>
    <w:rsid w:val="00294CBC"/>
    <w:rsid w:val="00295964"/>
    <w:rsid w:val="00296469"/>
    <w:rsid w:val="00296B6D"/>
    <w:rsid w:val="00296E82"/>
    <w:rsid w:val="00297244"/>
    <w:rsid w:val="002A0648"/>
    <w:rsid w:val="002A0721"/>
    <w:rsid w:val="002A128C"/>
    <w:rsid w:val="002A219A"/>
    <w:rsid w:val="002A2485"/>
    <w:rsid w:val="002A5424"/>
    <w:rsid w:val="002A56F3"/>
    <w:rsid w:val="002A6920"/>
    <w:rsid w:val="002A7511"/>
    <w:rsid w:val="002B099A"/>
    <w:rsid w:val="002B1A70"/>
    <w:rsid w:val="002B4670"/>
    <w:rsid w:val="002B5A86"/>
    <w:rsid w:val="002B5C12"/>
    <w:rsid w:val="002B5F0F"/>
    <w:rsid w:val="002C05FF"/>
    <w:rsid w:val="002C2408"/>
    <w:rsid w:val="002C29D6"/>
    <w:rsid w:val="002C36CD"/>
    <w:rsid w:val="002C42C2"/>
    <w:rsid w:val="002C4B51"/>
    <w:rsid w:val="002C732D"/>
    <w:rsid w:val="002C7C02"/>
    <w:rsid w:val="002C7F91"/>
    <w:rsid w:val="002D04C9"/>
    <w:rsid w:val="002D2680"/>
    <w:rsid w:val="002D274B"/>
    <w:rsid w:val="002D3253"/>
    <w:rsid w:val="002D3C38"/>
    <w:rsid w:val="002D4110"/>
    <w:rsid w:val="002D4EB3"/>
    <w:rsid w:val="002D7DE7"/>
    <w:rsid w:val="002E069F"/>
    <w:rsid w:val="002E28F6"/>
    <w:rsid w:val="002E2F21"/>
    <w:rsid w:val="002E46DD"/>
    <w:rsid w:val="002E46E1"/>
    <w:rsid w:val="002E5569"/>
    <w:rsid w:val="002E5A5A"/>
    <w:rsid w:val="002E5ECB"/>
    <w:rsid w:val="002E6165"/>
    <w:rsid w:val="002E6742"/>
    <w:rsid w:val="002E6902"/>
    <w:rsid w:val="002E709F"/>
    <w:rsid w:val="002E70EB"/>
    <w:rsid w:val="002F541D"/>
    <w:rsid w:val="002F6242"/>
    <w:rsid w:val="002F717A"/>
    <w:rsid w:val="002F7C87"/>
    <w:rsid w:val="00300D97"/>
    <w:rsid w:val="003010E9"/>
    <w:rsid w:val="0030148E"/>
    <w:rsid w:val="003016C9"/>
    <w:rsid w:val="003021BA"/>
    <w:rsid w:val="00302A62"/>
    <w:rsid w:val="00303F05"/>
    <w:rsid w:val="00303F1E"/>
    <w:rsid w:val="00304E08"/>
    <w:rsid w:val="00304E21"/>
    <w:rsid w:val="003076DC"/>
    <w:rsid w:val="003079D0"/>
    <w:rsid w:val="00312D89"/>
    <w:rsid w:val="00313E4E"/>
    <w:rsid w:val="00314907"/>
    <w:rsid w:val="00314B1F"/>
    <w:rsid w:val="00314F27"/>
    <w:rsid w:val="00315EDE"/>
    <w:rsid w:val="00316218"/>
    <w:rsid w:val="003169AB"/>
    <w:rsid w:val="00316D69"/>
    <w:rsid w:val="0032055F"/>
    <w:rsid w:val="00324AC1"/>
    <w:rsid w:val="00325D85"/>
    <w:rsid w:val="00326567"/>
    <w:rsid w:val="00326826"/>
    <w:rsid w:val="00326AD7"/>
    <w:rsid w:val="00330058"/>
    <w:rsid w:val="00330EB4"/>
    <w:rsid w:val="003314B7"/>
    <w:rsid w:val="00331C0F"/>
    <w:rsid w:val="003324FE"/>
    <w:rsid w:val="00332F8F"/>
    <w:rsid w:val="00333CFC"/>
    <w:rsid w:val="00334140"/>
    <w:rsid w:val="00335495"/>
    <w:rsid w:val="003360C8"/>
    <w:rsid w:val="00337380"/>
    <w:rsid w:val="00341D88"/>
    <w:rsid w:val="00342F4A"/>
    <w:rsid w:val="0034343D"/>
    <w:rsid w:val="00344882"/>
    <w:rsid w:val="003448DD"/>
    <w:rsid w:val="00344E04"/>
    <w:rsid w:val="003460F7"/>
    <w:rsid w:val="003473EA"/>
    <w:rsid w:val="0034762D"/>
    <w:rsid w:val="00350510"/>
    <w:rsid w:val="00350809"/>
    <w:rsid w:val="00350A08"/>
    <w:rsid w:val="00351571"/>
    <w:rsid w:val="00353DDD"/>
    <w:rsid w:val="0035589E"/>
    <w:rsid w:val="003563FD"/>
    <w:rsid w:val="00357F1E"/>
    <w:rsid w:val="00360988"/>
    <w:rsid w:val="00360D0B"/>
    <w:rsid w:val="00361124"/>
    <w:rsid w:val="00361648"/>
    <w:rsid w:val="00361BF0"/>
    <w:rsid w:val="0036349B"/>
    <w:rsid w:val="00364F68"/>
    <w:rsid w:val="003650C3"/>
    <w:rsid w:val="00365934"/>
    <w:rsid w:val="00367641"/>
    <w:rsid w:val="00367C1C"/>
    <w:rsid w:val="00367E54"/>
    <w:rsid w:val="00367FF2"/>
    <w:rsid w:val="00370F38"/>
    <w:rsid w:val="00372148"/>
    <w:rsid w:val="00373079"/>
    <w:rsid w:val="00373A5B"/>
    <w:rsid w:val="00376F72"/>
    <w:rsid w:val="003770AF"/>
    <w:rsid w:val="003778D3"/>
    <w:rsid w:val="00380094"/>
    <w:rsid w:val="0038139C"/>
    <w:rsid w:val="003816F5"/>
    <w:rsid w:val="003836F4"/>
    <w:rsid w:val="003878B7"/>
    <w:rsid w:val="00390FB1"/>
    <w:rsid w:val="00391493"/>
    <w:rsid w:val="003924BF"/>
    <w:rsid w:val="003931E2"/>
    <w:rsid w:val="003937D2"/>
    <w:rsid w:val="0039382A"/>
    <w:rsid w:val="00393FF8"/>
    <w:rsid w:val="00395077"/>
    <w:rsid w:val="0039553D"/>
    <w:rsid w:val="00395F9B"/>
    <w:rsid w:val="003A0AD4"/>
    <w:rsid w:val="003A224D"/>
    <w:rsid w:val="003A263A"/>
    <w:rsid w:val="003A3FF3"/>
    <w:rsid w:val="003A43EA"/>
    <w:rsid w:val="003A4ABB"/>
    <w:rsid w:val="003A4E3A"/>
    <w:rsid w:val="003A5892"/>
    <w:rsid w:val="003A6198"/>
    <w:rsid w:val="003A62BF"/>
    <w:rsid w:val="003A78F8"/>
    <w:rsid w:val="003A7B40"/>
    <w:rsid w:val="003B0508"/>
    <w:rsid w:val="003B07E8"/>
    <w:rsid w:val="003B0A5E"/>
    <w:rsid w:val="003B14C7"/>
    <w:rsid w:val="003B1C95"/>
    <w:rsid w:val="003B201D"/>
    <w:rsid w:val="003B258C"/>
    <w:rsid w:val="003B2D1A"/>
    <w:rsid w:val="003B3552"/>
    <w:rsid w:val="003B4247"/>
    <w:rsid w:val="003B476D"/>
    <w:rsid w:val="003B5122"/>
    <w:rsid w:val="003B5463"/>
    <w:rsid w:val="003B5886"/>
    <w:rsid w:val="003B58C6"/>
    <w:rsid w:val="003B6FAC"/>
    <w:rsid w:val="003B7E1A"/>
    <w:rsid w:val="003B7E4D"/>
    <w:rsid w:val="003C0843"/>
    <w:rsid w:val="003C1212"/>
    <w:rsid w:val="003C293F"/>
    <w:rsid w:val="003C3DFD"/>
    <w:rsid w:val="003C7B92"/>
    <w:rsid w:val="003C7F4A"/>
    <w:rsid w:val="003D02AF"/>
    <w:rsid w:val="003D0B33"/>
    <w:rsid w:val="003D1497"/>
    <w:rsid w:val="003D252C"/>
    <w:rsid w:val="003D2B9C"/>
    <w:rsid w:val="003D4C69"/>
    <w:rsid w:val="003D5BB9"/>
    <w:rsid w:val="003D6527"/>
    <w:rsid w:val="003D76A0"/>
    <w:rsid w:val="003D77B0"/>
    <w:rsid w:val="003E02BC"/>
    <w:rsid w:val="003E590F"/>
    <w:rsid w:val="003E6AB5"/>
    <w:rsid w:val="003F011E"/>
    <w:rsid w:val="003F04C6"/>
    <w:rsid w:val="003F26A2"/>
    <w:rsid w:val="003F2D2F"/>
    <w:rsid w:val="003F36CB"/>
    <w:rsid w:val="003F4770"/>
    <w:rsid w:val="003F4BAA"/>
    <w:rsid w:val="003F4DE5"/>
    <w:rsid w:val="003F5277"/>
    <w:rsid w:val="003F5F21"/>
    <w:rsid w:val="003F722F"/>
    <w:rsid w:val="003F7CD4"/>
    <w:rsid w:val="003F7DB3"/>
    <w:rsid w:val="004007A6"/>
    <w:rsid w:val="0040094A"/>
    <w:rsid w:val="00400A14"/>
    <w:rsid w:val="00401C48"/>
    <w:rsid w:val="00402FD0"/>
    <w:rsid w:val="0040301A"/>
    <w:rsid w:val="00406A7D"/>
    <w:rsid w:val="00407683"/>
    <w:rsid w:val="00407C15"/>
    <w:rsid w:val="0041013B"/>
    <w:rsid w:val="00410D68"/>
    <w:rsid w:val="0041102A"/>
    <w:rsid w:val="00411B34"/>
    <w:rsid w:val="00413849"/>
    <w:rsid w:val="00414138"/>
    <w:rsid w:val="0041442F"/>
    <w:rsid w:val="00416227"/>
    <w:rsid w:val="00416815"/>
    <w:rsid w:val="004175EC"/>
    <w:rsid w:val="00417C61"/>
    <w:rsid w:val="00424024"/>
    <w:rsid w:val="00430E2E"/>
    <w:rsid w:val="00431844"/>
    <w:rsid w:val="00435C8C"/>
    <w:rsid w:val="0043702B"/>
    <w:rsid w:val="004378C8"/>
    <w:rsid w:val="00440732"/>
    <w:rsid w:val="00441595"/>
    <w:rsid w:val="00442A3A"/>
    <w:rsid w:val="00444B64"/>
    <w:rsid w:val="00446CBE"/>
    <w:rsid w:val="00447BA8"/>
    <w:rsid w:val="004501C2"/>
    <w:rsid w:val="00450F20"/>
    <w:rsid w:val="00451012"/>
    <w:rsid w:val="004515CD"/>
    <w:rsid w:val="004518D1"/>
    <w:rsid w:val="00451EF9"/>
    <w:rsid w:val="00452896"/>
    <w:rsid w:val="00452C08"/>
    <w:rsid w:val="004547C0"/>
    <w:rsid w:val="00454A0A"/>
    <w:rsid w:val="00454C19"/>
    <w:rsid w:val="00455648"/>
    <w:rsid w:val="00455A20"/>
    <w:rsid w:val="004605F2"/>
    <w:rsid w:val="004610E9"/>
    <w:rsid w:val="00461CD2"/>
    <w:rsid w:val="004624E2"/>
    <w:rsid w:val="0046325B"/>
    <w:rsid w:val="004643F3"/>
    <w:rsid w:val="00464995"/>
    <w:rsid w:val="00465C8A"/>
    <w:rsid w:val="00465D4B"/>
    <w:rsid w:val="004660B9"/>
    <w:rsid w:val="00467A84"/>
    <w:rsid w:val="00470A8C"/>
    <w:rsid w:val="00470B96"/>
    <w:rsid w:val="00470BA8"/>
    <w:rsid w:val="00470DB3"/>
    <w:rsid w:val="00471137"/>
    <w:rsid w:val="00473BD8"/>
    <w:rsid w:val="00473E28"/>
    <w:rsid w:val="004741DB"/>
    <w:rsid w:val="0047532E"/>
    <w:rsid w:val="00477D03"/>
    <w:rsid w:val="0048063A"/>
    <w:rsid w:val="00481F0F"/>
    <w:rsid w:val="0048201A"/>
    <w:rsid w:val="004825DA"/>
    <w:rsid w:val="00482C10"/>
    <w:rsid w:val="004832C4"/>
    <w:rsid w:val="004834BC"/>
    <w:rsid w:val="00483741"/>
    <w:rsid w:val="00483ED5"/>
    <w:rsid w:val="00484BA1"/>
    <w:rsid w:val="00485227"/>
    <w:rsid w:val="00486A61"/>
    <w:rsid w:val="00486C06"/>
    <w:rsid w:val="00487477"/>
    <w:rsid w:val="0049031E"/>
    <w:rsid w:val="00490ADE"/>
    <w:rsid w:val="00490EC8"/>
    <w:rsid w:val="00493A1B"/>
    <w:rsid w:val="00494A51"/>
    <w:rsid w:val="00496482"/>
    <w:rsid w:val="004971E1"/>
    <w:rsid w:val="004A10B8"/>
    <w:rsid w:val="004A26C3"/>
    <w:rsid w:val="004A38D1"/>
    <w:rsid w:val="004A39F2"/>
    <w:rsid w:val="004A40E8"/>
    <w:rsid w:val="004A553A"/>
    <w:rsid w:val="004A59CE"/>
    <w:rsid w:val="004A6023"/>
    <w:rsid w:val="004A6AF1"/>
    <w:rsid w:val="004A6B8C"/>
    <w:rsid w:val="004A6CD4"/>
    <w:rsid w:val="004B00DE"/>
    <w:rsid w:val="004B3691"/>
    <w:rsid w:val="004B4501"/>
    <w:rsid w:val="004B4B4F"/>
    <w:rsid w:val="004B53B1"/>
    <w:rsid w:val="004B5C42"/>
    <w:rsid w:val="004B5CC0"/>
    <w:rsid w:val="004B6CA9"/>
    <w:rsid w:val="004B6EDE"/>
    <w:rsid w:val="004B715F"/>
    <w:rsid w:val="004B736A"/>
    <w:rsid w:val="004C0B78"/>
    <w:rsid w:val="004C0BEF"/>
    <w:rsid w:val="004C2072"/>
    <w:rsid w:val="004C2AA0"/>
    <w:rsid w:val="004C31B0"/>
    <w:rsid w:val="004C335F"/>
    <w:rsid w:val="004C36F9"/>
    <w:rsid w:val="004C4E22"/>
    <w:rsid w:val="004C4EBB"/>
    <w:rsid w:val="004C5661"/>
    <w:rsid w:val="004C5BC1"/>
    <w:rsid w:val="004C5C04"/>
    <w:rsid w:val="004C613F"/>
    <w:rsid w:val="004C652F"/>
    <w:rsid w:val="004C741B"/>
    <w:rsid w:val="004C7DD0"/>
    <w:rsid w:val="004D0DA8"/>
    <w:rsid w:val="004D0E4F"/>
    <w:rsid w:val="004D1E0F"/>
    <w:rsid w:val="004D26F7"/>
    <w:rsid w:val="004D2866"/>
    <w:rsid w:val="004D307D"/>
    <w:rsid w:val="004D31DF"/>
    <w:rsid w:val="004D5BF2"/>
    <w:rsid w:val="004D5E68"/>
    <w:rsid w:val="004D7C89"/>
    <w:rsid w:val="004E007E"/>
    <w:rsid w:val="004E0E84"/>
    <w:rsid w:val="004E196D"/>
    <w:rsid w:val="004E1C0F"/>
    <w:rsid w:val="004E1D88"/>
    <w:rsid w:val="004E1DA1"/>
    <w:rsid w:val="004E1F5E"/>
    <w:rsid w:val="004E3FA1"/>
    <w:rsid w:val="004E472D"/>
    <w:rsid w:val="004E4929"/>
    <w:rsid w:val="004E4C7A"/>
    <w:rsid w:val="004F16C0"/>
    <w:rsid w:val="004F18D5"/>
    <w:rsid w:val="004F1C1F"/>
    <w:rsid w:val="004F2739"/>
    <w:rsid w:val="004F358C"/>
    <w:rsid w:val="004F4747"/>
    <w:rsid w:val="004F4C6D"/>
    <w:rsid w:val="004F5087"/>
    <w:rsid w:val="004F5E64"/>
    <w:rsid w:val="004F5FA4"/>
    <w:rsid w:val="004F6121"/>
    <w:rsid w:val="004F771E"/>
    <w:rsid w:val="00500F19"/>
    <w:rsid w:val="00502874"/>
    <w:rsid w:val="00502F26"/>
    <w:rsid w:val="00504269"/>
    <w:rsid w:val="005102D1"/>
    <w:rsid w:val="005103CC"/>
    <w:rsid w:val="00512D1A"/>
    <w:rsid w:val="0051313C"/>
    <w:rsid w:val="00513610"/>
    <w:rsid w:val="00513A1A"/>
    <w:rsid w:val="00515144"/>
    <w:rsid w:val="00515A0A"/>
    <w:rsid w:val="005207A1"/>
    <w:rsid w:val="005218A9"/>
    <w:rsid w:val="005236A8"/>
    <w:rsid w:val="00523CF9"/>
    <w:rsid w:val="00527E2C"/>
    <w:rsid w:val="00527F6E"/>
    <w:rsid w:val="0053032A"/>
    <w:rsid w:val="00533BF2"/>
    <w:rsid w:val="0053668E"/>
    <w:rsid w:val="00537DF2"/>
    <w:rsid w:val="00540A0D"/>
    <w:rsid w:val="00543B1A"/>
    <w:rsid w:val="00544875"/>
    <w:rsid w:val="005455F1"/>
    <w:rsid w:val="0054783F"/>
    <w:rsid w:val="00550B1F"/>
    <w:rsid w:val="005512FB"/>
    <w:rsid w:val="005563BF"/>
    <w:rsid w:val="00556FDF"/>
    <w:rsid w:val="00560C98"/>
    <w:rsid w:val="00561030"/>
    <w:rsid w:val="00562772"/>
    <w:rsid w:val="005628B8"/>
    <w:rsid w:val="00565237"/>
    <w:rsid w:val="0056691B"/>
    <w:rsid w:val="0056749F"/>
    <w:rsid w:val="0056764B"/>
    <w:rsid w:val="0057189E"/>
    <w:rsid w:val="0057208C"/>
    <w:rsid w:val="00572BDC"/>
    <w:rsid w:val="00573958"/>
    <w:rsid w:val="00574215"/>
    <w:rsid w:val="00575719"/>
    <w:rsid w:val="0057630A"/>
    <w:rsid w:val="00577044"/>
    <w:rsid w:val="00577DA1"/>
    <w:rsid w:val="00580388"/>
    <w:rsid w:val="00581AC9"/>
    <w:rsid w:val="00581AD4"/>
    <w:rsid w:val="00582945"/>
    <w:rsid w:val="00584465"/>
    <w:rsid w:val="00584D24"/>
    <w:rsid w:val="0058500E"/>
    <w:rsid w:val="00586A2B"/>
    <w:rsid w:val="00586C66"/>
    <w:rsid w:val="005871E2"/>
    <w:rsid w:val="00591142"/>
    <w:rsid w:val="00591A4F"/>
    <w:rsid w:val="00591D0F"/>
    <w:rsid w:val="00591FA8"/>
    <w:rsid w:val="005938DB"/>
    <w:rsid w:val="00593C9A"/>
    <w:rsid w:val="00593FD6"/>
    <w:rsid w:val="005945C2"/>
    <w:rsid w:val="00595271"/>
    <w:rsid w:val="0059708C"/>
    <w:rsid w:val="005977E5"/>
    <w:rsid w:val="005978E9"/>
    <w:rsid w:val="005979BA"/>
    <w:rsid w:val="005A1370"/>
    <w:rsid w:val="005A19F8"/>
    <w:rsid w:val="005A30B5"/>
    <w:rsid w:val="005A3829"/>
    <w:rsid w:val="005A393E"/>
    <w:rsid w:val="005A3F2B"/>
    <w:rsid w:val="005A483B"/>
    <w:rsid w:val="005A5622"/>
    <w:rsid w:val="005A5AC6"/>
    <w:rsid w:val="005A62B7"/>
    <w:rsid w:val="005A6E5D"/>
    <w:rsid w:val="005B1293"/>
    <w:rsid w:val="005B1C93"/>
    <w:rsid w:val="005B2439"/>
    <w:rsid w:val="005B2475"/>
    <w:rsid w:val="005B50C2"/>
    <w:rsid w:val="005B5B4B"/>
    <w:rsid w:val="005B6FE5"/>
    <w:rsid w:val="005C03DB"/>
    <w:rsid w:val="005C26AC"/>
    <w:rsid w:val="005C315C"/>
    <w:rsid w:val="005C341B"/>
    <w:rsid w:val="005C35BE"/>
    <w:rsid w:val="005C3F16"/>
    <w:rsid w:val="005C4CEE"/>
    <w:rsid w:val="005C53A7"/>
    <w:rsid w:val="005C58F4"/>
    <w:rsid w:val="005C7650"/>
    <w:rsid w:val="005C77CF"/>
    <w:rsid w:val="005C7DEB"/>
    <w:rsid w:val="005D024F"/>
    <w:rsid w:val="005D0913"/>
    <w:rsid w:val="005D0A96"/>
    <w:rsid w:val="005D1E3F"/>
    <w:rsid w:val="005D1EF8"/>
    <w:rsid w:val="005D47A5"/>
    <w:rsid w:val="005D537F"/>
    <w:rsid w:val="005D53AC"/>
    <w:rsid w:val="005D5506"/>
    <w:rsid w:val="005D7851"/>
    <w:rsid w:val="005D79C0"/>
    <w:rsid w:val="005E0891"/>
    <w:rsid w:val="005E0DC4"/>
    <w:rsid w:val="005E135D"/>
    <w:rsid w:val="005E265A"/>
    <w:rsid w:val="005E2ADB"/>
    <w:rsid w:val="005E3700"/>
    <w:rsid w:val="005E39BF"/>
    <w:rsid w:val="005E3B57"/>
    <w:rsid w:val="005E3F28"/>
    <w:rsid w:val="005E47DC"/>
    <w:rsid w:val="005E5467"/>
    <w:rsid w:val="005E63E0"/>
    <w:rsid w:val="005E652C"/>
    <w:rsid w:val="005E6789"/>
    <w:rsid w:val="005E6D8A"/>
    <w:rsid w:val="005E7393"/>
    <w:rsid w:val="005F11A4"/>
    <w:rsid w:val="005F33C4"/>
    <w:rsid w:val="005F3742"/>
    <w:rsid w:val="005F38A4"/>
    <w:rsid w:val="005F3E9E"/>
    <w:rsid w:val="005F470E"/>
    <w:rsid w:val="005F4807"/>
    <w:rsid w:val="005F48E6"/>
    <w:rsid w:val="005F59E7"/>
    <w:rsid w:val="005F6593"/>
    <w:rsid w:val="005F6E15"/>
    <w:rsid w:val="005F71C0"/>
    <w:rsid w:val="00601AB8"/>
    <w:rsid w:val="00601D3E"/>
    <w:rsid w:val="006027C3"/>
    <w:rsid w:val="0060297A"/>
    <w:rsid w:val="00603BCA"/>
    <w:rsid w:val="00604B3A"/>
    <w:rsid w:val="00605737"/>
    <w:rsid w:val="00613843"/>
    <w:rsid w:val="0061435D"/>
    <w:rsid w:val="00614C78"/>
    <w:rsid w:val="006167CD"/>
    <w:rsid w:val="00617CF2"/>
    <w:rsid w:val="006208CD"/>
    <w:rsid w:val="00620A7A"/>
    <w:rsid w:val="00620AC4"/>
    <w:rsid w:val="00620CEB"/>
    <w:rsid w:val="00620F45"/>
    <w:rsid w:val="0062147A"/>
    <w:rsid w:val="00621570"/>
    <w:rsid w:val="0062223C"/>
    <w:rsid w:val="00622940"/>
    <w:rsid w:val="00624849"/>
    <w:rsid w:val="00624B95"/>
    <w:rsid w:val="00624BA4"/>
    <w:rsid w:val="006250A2"/>
    <w:rsid w:val="00625262"/>
    <w:rsid w:val="0062532F"/>
    <w:rsid w:val="00626999"/>
    <w:rsid w:val="00630F24"/>
    <w:rsid w:val="006313DE"/>
    <w:rsid w:val="00633812"/>
    <w:rsid w:val="00634399"/>
    <w:rsid w:val="00635014"/>
    <w:rsid w:val="006366A4"/>
    <w:rsid w:val="006374B1"/>
    <w:rsid w:val="00637778"/>
    <w:rsid w:val="006379D0"/>
    <w:rsid w:val="00642102"/>
    <w:rsid w:val="0064263C"/>
    <w:rsid w:val="00642648"/>
    <w:rsid w:val="00644043"/>
    <w:rsid w:val="00645F9F"/>
    <w:rsid w:val="006472D6"/>
    <w:rsid w:val="0065221B"/>
    <w:rsid w:val="006525D5"/>
    <w:rsid w:val="006534E4"/>
    <w:rsid w:val="00653841"/>
    <w:rsid w:val="006541C4"/>
    <w:rsid w:val="006547DB"/>
    <w:rsid w:val="00655B17"/>
    <w:rsid w:val="00655B52"/>
    <w:rsid w:val="00656879"/>
    <w:rsid w:val="00656BEA"/>
    <w:rsid w:val="006608FA"/>
    <w:rsid w:val="0066135C"/>
    <w:rsid w:val="006614A9"/>
    <w:rsid w:val="00661504"/>
    <w:rsid w:val="006618C7"/>
    <w:rsid w:val="00662C0D"/>
    <w:rsid w:val="00662CFD"/>
    <w:rsid w:val="006637E2"/>
    <w:rsid w:val="006652E0"/>
    <w:rsid w:val="00665D30"/>
    <w:rsid w:val="006666D4"/>
    <w:rsid w:val="0066721B"/>
    <w:rsid w:val="006718B5"/>
    <w:rsid w:val="00671D7B"/>
    <w:rsid w:val="00671FFA"/>
    <w:rsid w:val="006721B6"/>
    <w:rsid w:val="00672B5D"/>
    <w:rsid w:val="00674FC3"/>
    <w:rsid w:val="006755EE"/>
    <w:rsid w:val="0067784B"/>
    <w:rsid w:val="00677F19"/>
    <w:rsid w:val="00680160"/>
    <w:rsid w:val="00680286"/>
    <w:rsid w:val="0068033A"/>
    <w:rsid w:val="0068182A"/>
    <w:rsid w:val="00681B50"/>
    <w:rsid w:val="006844F5"/>
    <w:rsid w:val="00684D2C"/>
    <w:rsid w:val="00685372"/>
    <w:rsid w:val="00685AB0"/>
    <w:rsid w:val="00685C17"/>
    <w:rsid w:val="00685EA5"/>
    <w:rsid w:val="006860A1"/>
    <w:rsid w:val="00686937"/>
    <w:rsid w:val="00686AEE"/>
    <w:rsid w:val="00687422"/>
    <w:rsid w:val="00687750"/>
    <w:rsid w:val="00690221"/>
    <w:rsid w:val="006912F3"/>
    <w:rsid w:val="00691852"/>
    <w:rsid w:val="00691BEB"/>
    <w:rsid w:val="0069276C"/>
    <w:rsid w:val="00692AC3"/>
    <w:rsid w:val="006931DE"/>
    <w:rsid w:val="006931F2"/>
    <w:rsid w:val="00695DAB"/>
    <w:rsid w:val="00697159"/>
    <w:rsid w:val="00697508"/>
    <w:rsid w:val="00697693"/>
    <w:rsid w:val="006A070E"/>
    <w:rsid w:val="006A1269"/>
    <w:rsid w:val="006A153C"/>
    <w:rsid w:val="006A27FA"/>
    <w:rsid w:val="006A342A"/>
    <w:rsid w:val="006A3F49"/>
    <w:rsid w:val="006A44E3"/>
    <w:rsid w:val="006A5049"/>
    <w:rsid w:val="006A5730"/>
    <w:rsid w:val="006A658B"/>
    <w:rsid w:val="006A6BBD"/>
    <w:rsid w:val="006B0C58"/>
    <w:rsid w:val="006B401C"/>
    <w:rsid w:val="006B4784"/>
    <w:rsid w:val="006B4A80"/>
    <w:rsid w:val="006B4CF8"/>
    <w:rsid w:val="006B4D2D"/>
    <w:rsid w:val="006B4FA8"/>
    <w:rsid w:val="006B4FF5"/>
    <w:rsid w:val="006B624D"/>
    <w:rsid w:val="006B698D"/>
    <w:rsid w:val="006B702E"/>
    <w:rsid w:val="006B733C"/>
    <w:rsid w:val="006C17CB"/>
    <w:rsid w:val="006C21B8"/>
    <w:rsid w:val="006C39E6"/>
    <w:rsid w:val="006C3E75"/>
    <w:rsid w:val="006C426D"/>
    <w:rsid w:val="006C4C10"/>
    <w:rsid w:val="006C4D4A"/>
    <w:rsid w:val="006C4E73"/>
    <w:rsid w:val="006C57E5"/>
    <w:rsid w:val="006C5F2F"/>
    <w:rsid w:val="006C64CE"/>
    <w:rsid w:val="006C650A"/>
    <w:rsid w:val="006C70DB"/>
    <w:rsid w:val="006C7E50"/>
    <w:rsid w:val="006D0DB8"/>
    <w:rsid w:val="006D1B22"/>
    <w:rsid w:val="006D32C1"/>
    <w:rsid w:val="006D59F0"/>
    <w:rsid w:val="006D70C7"/>
    <w:rsid w:val="006E0250"/>
    <w:rsid w:val="006E06A8"/>
    <w:rsid w:val="006E1981"/>
    <w:rsid w:val="006E579D"/>
    <w:rsid w:val="006E606D"/>
    <w:rsid w:val="006E638E"/>
    <w:rsid w:val="006E7299"/>
    <w:rsid w:val="006F02C8"/>
    <w:rsid w:val="006F3EC3"/>
    <w:rsid w:val="006F4329"/>
    <w:rsid w:val="006F5D06"/>
    <w:rsid w:val="006F5D6E"/>
    <w:rsid w:val="00700E03"/>
    <w:rsid w:val="0070204E"/>
    <w:rsid w:val="007029C1"/>
    <w:rsid w:val="00702CCC"/>
    <w:rsid w:val="00705A05"/>
    <w:rsid w:val="0070647D"/>
    <w:rsid w:val="007064C0"/>
    <w:rsid w:val="007072F1"/>
    <w:rsid w:val="007076C0"/>
    <w:rsid w:val="00707AE6"/>
    <w:rsid w:val="00707D09"/>
    <w:rsid w:val="00710534"/>
    <w:rsid w:val="00710F41"/>
    <w:rsid w:val="00710FE2"/>
    <w:rsid w:val="0071102B"/>
    <w:rsid w:val="00711DC3"/>
    <w:rsid w:val="007124BA"/>
    <w:rsid w:val="00712EEB"/>
    <w:rsid w:val="00713DB2"/>
    <w:rsid w:val="0071469C"/>
    <w:rsid w:val="00714CCA"/>
    <w:rsid w:val="00714FE0"/>
    <w:rsid w:val="007156B0"/>
    <w:rsid w:val="00716909"/>
    <w:rsid w:val="007178B6"/>
    <w:rsid w:val="007205D0"/>
    <w:rsid w:val="00722EFF"/>
    <w:rsid w:val="00723D8C"/>
    <w:rsid w:val="00724307"/>
    <w:rsid w:val="00727CC2"/>
    <w:rsid w:val="007300C3"/>
    <w:rsid w:val="00730CF9"/>
    <w:rsid w:val="00731D8D"/>
    <w:rsid w:val="00732B45"/>
    <w:rsid w:val="00733621"/>
    <w:rsid w:val="0073565B"/>
    <w:rsid w:val="00735F50"/>
    <w:rsid w:val="00736430"/>
    <w:rsid w:val="007371F9"/>
    <w:rsid w:val="00737EA7"/>
    <w:rsid w:val="007411DA"/>
    <w:rsid w:val="00741DF6"/>
    <w:rsid w:val="00743932"/>
    <w:rsid w:val="00744C8F"/>
    <w:rsid w:val="00746D5C"/>
    <w:rsid w:val="00746E6B"/>
    <w:rsid w:val="00747A45"/>
    <w:rsid w:val="007520A4"/>
    <w:rsid w:val="00752E3B"/>
    <w:rsid w:val="00753536"/>
    <w:rsid w:val="00754A0E"/>
    <w:rsid w:val="00754C12"/>
    <w:rsid w:val="0075564B"/>
    <w:rsid w:val="00756361"/>
    <w:rsid w:val="007569F9"/>
    <w:rsid w:val="00756A2B"/>
    <w:rsid w:val="007578B1"/>
    <w:rsid w:val="007609CF"/>
    <w:rsid w:val="007626A9"/>
    <w:rsid w:val="00764704"/>
    <w:rsid w:val="00765B23"/>
    <w:rsid w:val="007661E4"/>
    <w:rsid w:val="0076753D"/>
    <w:rsid w:val="00767F99"/>
    <w:rsid w:val="00774C49"/>
    <w:rsid w:val="0077539A"/>
    <w:rsid w:val="007754F0"/>
    <w:rsid w:val="00777B79"/>
    <w:rsid w:val="00777CEE"/>
    <w:rsid w:val="00780A7B"/>
    <w:rsid w:val="007837F3"/>
    <w:rsid w:val="00784D41"/>
    <w:rsid w:val="00785DBD"/>
    <w:rsid w:val="00785E35"/>
    <w:rsid w:val="00786B7E"/>
    <w:rsid w:val="00786E60"/>
    <w:rsid w:val="0079154C"/>
    <w:rsid w:val="00792687"/>
    <w:rsid w:val="007968F5"/>
    <w:rsid w:val="00796F39"/>
    <w:rsid w:val="00797197"/>
    <w:rsid w:val="007A0FE3"/>
    <w:rsid w:val="007A10E6"/>
    <w:rsid w:val="007A3A3B"/>
    <w:rsid w:val="007A4D77"/>
    <w:rsid w:val="007A4E1D"/>
    <w:rsid w:val="007A51F6"/>
    <w:rsid w:val="007A562B"/>
    <w:rsid w:val="007A610E"/>
    <w:rsid w:val="007A765D"/>
    <w:rsid w:val="007B2CEC"/>
    <w:rsid w:val="007B49EA"/>
    <w:rsid w:val="007B5C15"/>
    <w:rsid w:val="007B6105"/>
    <w:rsid w:val="007B65B5"/>
    <w:rsid w:val="007B6FE3"/>
    <w:rsid w:val="007C1495"/>
    <w:rsid w:val="007C1F80"/>
    <w:rsid w:val="007C2176"/>
    <w:rsid w:val="007C26CE"/>
    <w:rsid w:val="007C5526"/>
    <w:rsid w:val="007C7324"/>
    <w:rsid w:val="007C7A87"/>
    <w:rsid w:val="007D19F5"/>
    <w:rsid w:val="007D2414"/>
    <w:rsid w:val="007D30BD"/>
    <w:rsid w:val="007D4438"/>
    <w:rsid w:val="007D4DA5"/>
    <w:rsid w:val="007D57F9"/>
    <w:rsid w:val="007D5DA0"/>
    <w:rsid w:val="007D60A3"/>
    <w:rsid w:val="007D7D5D"/>
    <w:rsid w:val="007D7F1B"/>
    <w:rsid w:val="007E0FC8"/>
    <w:rsid w:val="007E1C23"/>
    <w:rsid w:val="007E1D44"/>
    <w:rsid w:val="007E3881"/>
    <w:rsid w:val="007E3CF6"/>
    <w:rsid w:val="007E463A"/>
    <w:rsid w:val="007E5231"/>
    <w:rsid w:val="007E706F"/>
    <w:rsid w:val="007E76B0"/>
    <w:rsid w:val="007E7FF6"/>
    <w:rsid w:val="007F075F"/>
    <w:rsid w:val="007F1328"/>
    <w:rsid w:val="007F1B58"/>
    <w:rsid w:val="007F1CC1"/>
    <w:rsid w:val="007F5EB6"/>
    <w:rsid w:val="007F61A8"/>
    <w:rsid w:val="007F7CBF"/>
    <w:rsid w:val="007F7E58"/>
    <w:rsid w:val="00800F52"/>
    <w:rsid w:val="00801201"/>
    <w:rsid w:val="00801E67"/>
    <w:rsid w:val="008022C4"/>
    <w:rsid w:val="00803D2A"/>
    <w:rsid w:val="00804953"/>
    <w:rsid w:val="00805600"/>
    <w:rsid w:val="00806106"/>
    <w:rsid w:val="00806260"/>
    <w:rsid w:val="0080641C"/>
    <w:rsid w:val="0080726E"/>
    <w:rsid w:val="00807600"/>
    <w:rsid w:val="00807F83"/>
    <w:rsid w:val="00810736"/>
    <w:rsid w:val="0081132A"/>
    <w:rsid w:val="00811C15"/>
    <w:rsid w:val="00812328"/>
    <w:rsid w:val="0081248D"/>
    <w:rsid w:val="00813F68"/>
    <w:rsid w:val="0081400E"/>
    <w:rsid w:val="00814C06"/>
    <w:rsid w:val="00814FAA"/>
    <w:rsid w:val="008153C7"/>
    <w:rsid w:val="008163BA"/>
    <w:rsid w:val="00820401"/>
    <w:rsid w:val="00822044"/>
    <w:rsid w:val="00824BD9"/>
    <w:rsid w:val="008250A2"/>
    <w:rsid w:val="0082531C"/>
    <w:rsid w:val="00825D85"/>
    <w:rsid w:val="008268DB"/>
    <w:rsid w:val="00826C06"/>
    <w:rsid w:val="00827556"/>
    <w:rsid w:val="0083003F"/>
    <w:rsid w:val="0083022F"/>
    <w:rsid w:val="00830B34"/>
    <w:rsid w:val="00833816"/>
    <w:rsid w:val="00836893"/>
    <w:rsid w:val="00840329"/>
    <w:rsid w:val="00840A03"/>
    <w:rsid w:val="008412E7"/>
    <w:rsid w:val="008426A6"/>
    <w:rsid w:val="00844393"/>
    <w:rsid w:val="00844424"/>
    <w:rsid w:val="008457F8"/>
    <w:rsid w:val="00845F1D"/>
    <w:rsid w:val="00846712"/>
    <w:rsid w:val="008467CF"/>
    <w:rsid w:val="008477F2"/>
    <w:rsid w:val="0084782E"/>
    <w:rsid w:val="00847840"/>
    <w:rsid w:val="00847E5A"/>
    <w:rsid w:val="008506F0"/>
    <w:rsid w:val="008510C9"/>
    <w:rsid w:val="0085318E"/>
    <w:rsid w:val="00853B4C"/>
    <w:rsid w:val="008553A5"/>
    <w:rsid w:val="00856F30"/>
    <w:rsid w:val="00857035"/>
    <w:rsid w:val="008604E4"/>
    <w:rsid w:val="00860CE9"/>
    <w:rsid w:val="00860D77"/>
    <w:rsid w:val="00860E17"/>
    <w:rsid w:val="008611FD"/>
    <w:rsid w:val="0086295D"/>
    <w:rsid w:val="00863947"/>
    <w:rsid w:val="00864D7D"/>
    <w:rsid w:val="0086533D"/>
    <w:rsid w:val="008654F0"/>
    <w:rsid w:val="00866CA5"/>
    <w:rsid w:val="0087028E"/>
    <w:rsid w:val="00870B5D"/>
    <w:rsid w:val="008739AC"/>
    <w:rsid w:val="00873FB0"/>
    <w:rsid w:val="0087416F"/>
    <w:rsid w:val="00875541"/>
    <w:rsid w:val="00875E23"/>
    <w:rsid w:val="0087660A"/>
    <w:rsid w:val="00876767"/>
    <w:rsid w:val="008772BF"/>
    <w:rsid w:val="008773FD"/>
    <w:rsid w:val="008775D5"/>
    <w:rsid w:val="008803AF"/>
    <w:rsid w:val="00880DF6"/>
    <w:rsid w:val="00881733"/>
    <w:rsid w:val="00882030"/>
    <w:rsid w:val="008822C3"/>
    <w:rsid w:val="008827C1"/>
    <w:rsid w:val="00883607"/>
    <w:rsid w:val="008840ED"/>
    <w:rsid w:val="00890E07"/>
    <w:rsid w:val="00892593"/>
    <w:rsid w:val="0089371D"/>
    <w:rsid w:val="00895FA9"/>
    <w:rsid w:val="008960F8"/>
    <w:rsid w:val="0089661E"/>
    <w:rsid w:val="00897199"/>
    <w:rsid w:val="008973DF"/>
    <w:rsid w:val="008975A9"/>
    <w:rsid w:val="00897A05"/>
    <w:rsid w:val="00897DF3"/>
    <w:rsid w:val="008A04B7"/>
    <w:rsid w:val="008A1917"/>
    <w:rsid w:val="008A2D7B"/>
    <w:rsid w:val="008A34C1"/>
    <w:rsid w:val="008A4E45"/>
    <w:rsid w:val="008A4FCC"/>
    <w:rsid w:val="008A5978"/>
    <w:rsid w:val="008B03DB"/>
    <w:rsid w:val="008B11C8"/>
    <w:rsid w:val="008B217E"/>
    <w:rsid w:val="008B2DA6"/>
    <w:rsid w:val="008B3D59"/>
    <w:rsid w:val="008B42FC"/>
    <w:rsid w:val="008B6395"/>
    <w:rsid w:val="008B797B"/>
    <w:rsid w:val="008C0FBD"/>
    <w:rsid w:val="008C15A1"/>
    <w:rsid w:val="008C1812"/>
    <w:rsid w:val="008C5F4A"/>
    <w:rsid w:val="008C68B3"/>
    <w:rsid w:val="008C7289"/>
    <w:rsid w:val="008C7BD7"/>
    <w:rsid w:val="008D0155"/>
    <w:rsid w:val="008D0204"/>
    <w:rsid w:val="008D055E"/>
    <w:rsid w:val="008D418A"/>
    <w:rsid w:val="008D5355"/>
    <w:rsid w:val="008D702A"/>
    <w:rsid w:val="008E02DD"/>
    <w:rsid w:val="008E02EE"/>
    <w:rsid w:val="008E1F16"/>
    <w:rsid w:val="008E227B"/>
    <w:rsid w:val="008E2722"/>
    <w:rsid w:val="008E2CD2"/>
    <w:rsid w:val="008E3971"/>
    <w:rsid w:val="008E483C"/>
    <w:rsid w:val="008E5C75"/>
    <w:rsid w:val="008E689E"/>
    <w:rsid w:val="008F0E97"/>
    <w:rsid w:val="008F17CD"/>
    <w:rsid w:val="008F1AD3"/>
    <w:rsid w:val="008F1BBB"/>
    <w:rsid w:val="008F3912"/>
    <w:rsid w:val="008F3ABC"/>
    <w:rsid w:val="008F4720"/>
    <w:rsid w:val="008F53E3"/>
    <w:rsid w:val="008F6523"/>
    <w:rsid w:val="008F69D8"/>
    <w:rsid w:val="008F6B1E"/>
    <w:rsid w:val="008F7F9E"/>
    <w:rsid w:val="00900549"/>
    <w:rsid w:val="00900577"/>
    <w:rsid w:val="00902C88"/>
    <w:rsid w:val="00904674"/>
    <w:rsid w:val="00905EC2"/>
    <w:rsid w:val="009062CD"/>
    <w:rsid w:val="00907888"/>
    <w:rsid w:val="00907CDC"/>
    <w:rsid w:val="00912419"/>
    <w:rsid w:val="00913244"/>
    <w:rsid w:val="00914581"/>
    <w:rsid w:val="009159A7"/>
    <w:rsid w:val="009163A4"/>
    <w:rsid w:val="0091736C"/>
    <w:rsid w:val="00917892"/>
    <w:rsid w:val="0092053D"/>
    <w:rsid w:val="00925551"/>
    <w:rsid w:val="00927BC5"/>
    <w:rsid w:val="00927E16"/>
    <w:rsid w:val="00934C2D"/>
    <w:rsid w:val="00935938"/>
    <w:rsid w:val="00935B85"/>
    <w:rsid w:val="00936EEB"/>
    <w:rsid w:val="009378FD"/>
    <w:rsid w:val="00940A1D"/>
    <w:rsid w:val="00941C15"/>
    <w:rsid w:val="00943B4E"/>
    <w:rsid w:val="009452BA"/>
    <w:rsid w:val="00946E57"/>
    <w:rsid w:val="009473DF"/>
    <w:rsid w:val="00950879"/>
    <w:rsid w:val="00951F58"/>
    <w:rsid w:val="009532EE"/>
    <w:rsid w:val="00953629"/>
    <w:rsid w:val="00953F01"/>
    <w:rsid w:val="00954A19"/>
    <w:rsid w:val="00956461"/>
    <w:rsid w:val="00961F7C"/>
    <w:rsid w:val="00964499"/>
    <w:rsid w:val="009648DB"/>
    <w:rsid w:val="00964E3B"/>
    <w:rsid w:val="0096609C"/>
    <w:rsid w:val="00966355"/>
    <w:rsid w:val="009676DA"/>
    <w:rsid w:val="009706DF"/>
    <w:rsid w:val="0097120B"/>
    <w:rsid w:val="00971E4B"/>
    <w:rsid w:val="00974609"/>
    <w:rsid w:val="0098074D"/>
    <w:rsid w:val="00980759"/>
    <w:rsid w:val="00981523"/>
    <w:rsid w:val="0098158C"/>
    <w:rsid w:val="00982748"/>
    <w:rsid w:val="0098605A"/>
    <w:rsid w:val="009871B0"/>
    <w:rsid w:val="009906AB"/>
    <w:rsid w:val="009911EB"/>
    <w:rsid w:val="0099288A"/>
    <w:rsid w:val="00992B83"/>
    <w:rsid w:val="00992E9F"/>
    <w:rsid w:val="00993544"/>
    <w:rsid w:val="00993EA5"/>
    <w:rsid w:val="009948C2"/>
    <w:rsid w:val="0099493E"/>
    <w:rsid w:val="00995AF5"/>
    <w:rsid w:val="00995EB8"/>
    <w:rsid w:val="00996BD8"/>
    <w:rsid w:val="009A0114"/>
    <w:rsid w:val="009A0158"/>
    <w:rsid w:val="009A0AD5"/>
    <w:rsid w:val="009A1F5E"/>
    <w:rsid w:val="009A2DB9"/>
    <w:rsid w:val="009A6F8F"/>
    <w:rsid w:val="009B19B5"/>
    <w:rsid w:val="009B1BD3"/>
    <w:rsid w:val="009B3E6C"/>
    <w:rsid w:val="009B45A1"/>
    <w:rsid w:val="009B4849"/>
    <w:rsid w:val="009B4B64"/>
    <w:rsid w:val="009B6288"/>
    <w:rsid w:val="009B7122"/>
    <w:rsid w:val="009B7282"/>
    <w:rsid w:val="009C0C56"/>
    <w:rsid w:val="009C2061"/>
    <w:rsid w:val="009C2488"/>
    <w:rsid w:val="009C30BB"/>
    <w:rsid w:val="009C4745"/>
    <w:rsid w:val="009C4EEC"/>
    <w:rsid w:val="009C55D5"/>
    <w:rsid w:val="009C645F"/>
    <w:rsid w:val="009C6A64"/>
    <w:rsid w:val="009C6EDE"/>
    <w:rsid w:val="009D0259"/>
    <w:rsid w:val="009D0E42"/>
    <w:rsid w:val="009D0FFE"/>
    <w:rsid w:val="009D31C6"/>
    <w:rsid w:val="009D4154"/>
    <w:rsid w:val="009D4E4E"/>
    <w:rsid w:val="009D6494"/>
    <w:rsid w:val="009D657C"/>
    <w:rsid w:val="009D73B4"/>
    <w:rsid w:val="009D7EDE"/>
    <w:rsid w:val="009E161C"/>
    <w:rsid w:val="009E2085"/>
    <w:rsid w:val="009E2DD5"/>
    <w:rsid w:val="009E4FD8"/>
    <w:rsid w:val="009E5777"/>
    <w:rsid w:val="009E5855"/>
    <w:rsid w:val="009E6947"/>
    <w:rsid w:val="009E70F1"/>
    <w:rsid w:val="009E74A3"/>
    <w:rsid w:val="009E78F7"/>
    <w:rsid w:val="009F0010"/>
    <w:rsid w:val="009F108B"/>
    <w:rsid w:val="009F122F"/>
    <w:rsid w:val="009F1541"/>
    <w:rsid w:val="009F2CC0"/>
    <w:rsid w:val="009F316E"/>
    <w:rsid w:val="009F348C"/>
    <w:rsid w:val="009F55FF"/>
    <w:rsid w:val="009F599E"/>
    <w:rsid w:val="009F59D8"/>
    <w:rsid w:val="009F5C7D"/>
    <w:rsid w:val="009F617D"/>
    <w:rsid w:val="009F6ACD"/>
    <w:rsid w:val="009F78D0"/>
    <w:rsid w:val="009F7CF8"/>
    <w:rsid w:val="00A01E1C"/>
    <w:rsid w:val="00A02CC4"/>
    <w:rsid w:val="00A02F3B"/>
    <w:rsid w:val="00A0329A"/>
    <w:rsid w:val="00A044B9"/>
    <w:rsid w:val="00A0473B"/>
    <w:rsid w:val="00A066CD"/>
    <w:rsid w:val="00A06AAB"/>
    <w:rsid w:val="00A0787B"/>
    <w:rsid w:val="00A1252C"/>
    <w:rsid w:val="00A12B37"/>
    <w:rsid w:val="00A12BE0"/>
    <w:rsid w:val="00A1570C"/>
    <w:rsid w:val="00A15D24"/>
    <w:rsid w:val="00A1602B"/>
    <w:rsid w:val="00A2043A"/>
    <w:rsid w:val="00A20D7E"/>
    <w:rsid w:val="00A20E84"/>
    <w:rsid w:val="00A21055"/>
    <w:rsid w:val="00A231EB"/>
    <w:rsid w:val="00A236A0"/>
    <w:rsid w:val="00A23771"/>
    <w:rsid w:val="00A2459B"/>
    <w:rsid w:val="00A2609C"/>
    <w:rsid w:val="00A26C78"/>
    <w:rsid w:val="00A27979"/>
    <w:rsid w:val="00A27EF0"/>
    <w:rsid w:val="00A3002F"/>
    <w:rsid w:val="00A317F0"/>
    <w:rsid w:val="00A31876"/>
    <w:rsid w:val="00A319DF"/>
    <w:rsid w:val="00A32FF8"/>
    <w:rsid w:val="00A3333E"/>
    <w:rsid w:val="00A33842"/>
    <w:rsid w:val="00A35202"/>
    <w:rsid w:val="00A36497"/>
    <w:rsid w:val="00A36551"/>
    <w:rsid w:val="00A36584"/>
    <w:rsid w:val="00A37483"/>
    <w:rsid w:val="00A3780C"/>
    <w:rsid w:val="00A417CA"/>
    <w:rsid w:val="00A42F40"/>
    <w:rsid w:val="00A43821"/>
    <w:rsid w:val="00A45FD8"/>
    <w:rsid w:val="00A46B9C"/>
    <w:rsid w:val="00A478AD"/>
    <w:rsid w:val="00A52707"/>
    <w:rsid w:val="00A5502E"/>
    <w:rsid w:val="00A552CF"/>
    <w:rsid w:val="00A55CB8"/>
    <w:rsid w:val="00A55F79"/>
    <w:rsid w:val="00A5668C"/>
    <w:rsid w:val="00A60E6C"/>
    <w:rsid w:val="00A613E7"/>
    <w:rsid w:val="00A61791"/>
    <w:rsid w:val="00A61A4B"/>
    <w:rsid w:val="00A6271C"/>
    <w:rsid w:val="00A62F55"/>
    <w:rsid w:val="00A63322"/>
    <w:rsid w:val="00A634E8"/>
    <w:rsid w:val="00A6374E"/>
    <w:rsid w:val="00A64508"/>
    <w:rsid w:val="00A65428"/>
    <w:rsid w:val="00A6580D"/>
    <w:rsid w:val="00A6676D"/>
    <w:rsid w:val="00A67428"/>
    <w:rsid w:val="00A67847"/>
    <w:rsid w:val="00A67D2B"/>
    <w:rsid w:val="00A71687"/>
    <w:rsid w:val="00A71FD9"/>
    <w:rsid w:val="00A72B62"/>
    <w:rsid w:val="00A73F53"/>
    <w:rsid w:val="00A74D39"/>
    <w:rsid w:val="00A77A18"/>
    <w:rsid w:val="00A80A8C"/>
    <w:rsid w:val="00A80D8D"/>
    <w:rsid w:val="00A81B35"/>
    <w:rsid w:val="00A8215E"/>
    <w:rsid w:val="00A83169"/>
    <w:rsid w:val="00A83213"/>
    <w:rsid w:val="00A8382C"/>
    <w:rsid w:val="00A84878"/>
    <w:rsid w:val="00A84CC8"/>
    <w:rsid w:val="00A8512B"/>
    <w:rsid w:val="00A85F14"/>
    <w:rsid w:val="00A86E29"/>
    <w:rsid w:val="00A90C46"/>
    <w:rsid w:val="00A911B1"/>
    <w:rsid w:val="00A92D2E"/>
    <w:rsid w:val="00A944BF"/>
    <w:rsid w:val="00A949B1"/>
    <w:rsid w:val="00A94ABA"/>
    <w:rsid w:val="00A9529A"/>
    <w:rsid w:val="00A9627D"/>
    <w:rsid w:val="00A97B3F"/>
    <w:rsid w:val="00A97D24"/>
    <w:rsid w:val="00AA0C48"/>
    <w:rsid w:val="00AA0D22"/>
    <w:rsid w:val="00AA3B2B"/>
    <w:rsid w:val="00AA4364"/>
    <w:rsid w:val="00AB0C74"/>
    <w:rsid w:val="00AB0E10"/>
    <w:rsid w:val="00AB1BEA"/>
    <w:rsid w:val="00AB278B"/>
    <w:rsid w:val="00AB3973"/>
    <w:rsid w:val="00AB5210"/>
    <w:rsid w:val="00AB619F"/>
    <w:rsid w:val="00AB6CE2"/>
    <w:rsid w:val="00AC0E3C"/>
    <w:rsid w:val="00AC2561"/>
    <w:rsid w:val="00AC2CEE"/>
    <w:rsid w:val="00AC431E"/>
    <w:rsid w:val="00AC5ADF"/>
    <w:rsid w:val="00AC762F"/>
    <w:rsid w:val="00AC7EF7"/>
    <w:rsid w:val="00AD14A0"/>
    <w:rsid w:val="00AD428B"/>
    <w:rsid w:val="00AD4619"/>
    <w:rsid w:val="00AD4CD9"/>
    <w:rsid w:val="00AD61DC"/>
    <w:rsid w:val="00AE178E"/>
    <w:rsid w:val="00AE1E08"/>
    <w:rsid w:val="00AE59CF"/>
    <w:rsid w:val="00AE5B4C"/>
    <w:rsid w:val="00AE7B1B"/>
    <w:rsid w:val="00AF1954"/>
    <w:rsid w:val="00AF3291"/>
    <w:rsid w:val="00AF35C1"/>
    <w:rsid w:val="00AF3A19"/>
    <w:rsid w:val="00AF5C63"/>
    <w:rsid w:val="00AF5D8B"/>
    <w:rsid w:val="00B003CB"/>
    <w:rsid w:val="00B00FA1"/>
    <w:rsid w:val="00B01970"/>
    <w:rsid w:val="00B05978"/>
    <w:rsid w:val="00B05E66"/>
    <w:rsid w:val="00B0628D"/>
    <w:rsid w:val="00B0700F"/>
    <w:rsid w:val="00B10373"/>
    <w:rsid w:val="00B103D4"/>
    <w:rsid w:val="00B10B39"/>
    <w:rsid w:val="00B10C42"/>
    <w:rsid w:val="00B10F54"/>
    <w:rsid w:val="00B11917"/>
    <w:rsid w:val="00B125F7"/>
    <w:rsid w:val="00B1611A"/>
    <w:rsid w:val="00B16347"/>
    <w:rsid w:val="00B174C0"/>
    <w:rsid w:val="00B246CA"/>
    <w:rsid w:val="00B2492C"/>
    <w:rsid w:val="00B249DC"/>
    <w:rsid w:val="00B25446"/>
    <w:rsid w:val="00B2696F"/>
    <w:rsid w:val="00B26E54"/>
    <w:rsid w:val="00B324A1"/>
    <w:rsid w:val="00B33554"/>
    <w:rsid w:val="00B34FD9"/>
    <w:rsid w:val="00B368B0"/>
    <w:rsid w:val="00B37120"/>
    <w:rsid w:val="00B40061"/>
    <w:rsid w:val="00B41223"/>
    <w:rsid w:val="00B41870"/>
    <w:rsid w:val="00B42118"/>
    <w:rsid w:val="00B42749"/>
    <w:rsid w:val="00B43623"/>
    <w:rsid w:val="00B439BF"/>
    <w:rsid w:val="00B460FB"/>
    <w:rsid w:val="00B47FED"/>
    <w:rsid w:val="00B50387"/>
    <w:rsid w:val="00B52722"/>
    <w:rsid w:val="00B52DE2"/>
    <w:rsid w:val="00B53A22"/>
    <w:rsid w:val="00B53CB5"/>
    <w:rsid w:val="00B53CCD"/>
    <w:rsid w:val="00B53F8D"/>
    <w:rsid w:val="00B54263"/>
    <w:rsid w:val="00B54811"/>
    <w:rsid w:val="00B549DB"/>
    <w:rsid w:val="00B55CD1"/>
    <w:rsid w:val="00B56D86"/>
    <w:rsid w:val="00B57495"/>
    <w:rsid w:val="00B576F9"/>
    <w:rsid w:val="00B603BA"/>
    <w:rsid w:val="00B6101B"/>
    <w:rsid w:val="00B62A8B"/>
    <w:rsid w:val="00B62B2C"/>
    <w:rsid w:val="00B62B56"/>
    <w:rsid w:val="00B6370C"/>
    <w:rsid w:val="00B64188"/>
    <w:rsid w:val="00B64328"/>
    <w:rsid w:val="00B657B9"/>
    <w:rsid w:val="00B67729"/>
    <w:rsid w:val="00B67C39"/>
    <w:rsid w:val="00B71868"/>
    <w:rsid w:val="00B7194F"/>
    <w:rsid w:val="00B71CE4"/>
    <w:rsid w:val="00B72045"/>
    <w:rsid w:val="00B72D07"/>
    <w:rsid w:val="00B7339D"/>
    <w:rsid w:val="00B745EA"/>
    <w:rsid w:val="00B74B93"/>
    <w:rsid w:val="00B74D75"/>
    <w:rsid w:val="00B756B4"/>
    <w:rsid w:val="00B75CAD"/>
    <w:rsid w:val="00B76214"/>
    <w:rsid w:val="00B76AE2"/>
    <w:rsid w:val="00B76C85"/>
    <w:rsid w:val="00B773DB"/>
    <w:rsid w:val="00B77A9F"/>
    <w:rsid w:val="00B8083D"/>
    <w:rsid w:val="00B82492"/>
    <w:rsid w:val="00B82D3F"/>
    <w:rsid w:val="00B8347E"/>
    <w:rsid w:val="00B84318"/>
    <w:rsid w:val="00B84380"/>
    <w:rsid w:val="00B85D56"/>
    <w:rsid w:val="00B85FE0"/>
    <w:rsid w:val="00B87A92"/>
    <w:rsid w:val="00B87BAC"/>
    <w:rsid w:val="00B91471"/>
    <w:rsid w:val="00B917D8"/>
    <w:rsid w:val="00B92966"/>
    <w:rsid w:val="00B92AB2"/>
    <w:rsid w:val="00B94E39"/>
    <w:rsid w:val="00B951D7"/>
    <w:rsid w:val="00B95A63"/>
    <w:rsid w:val="00B96048"/>
    <w:rsid w:val="00B96EF1"/>
    <w:rsid w:val="00B970CE"/>
    <w:rsid w:val="00B979BE"/>
    <w:rsid w:val="00BA0C37"/>
    <w:rsid w:val="00BA0D42"/>
    <w:rsid w:val="00BA15B3"/>
    <w:rsid w:val="00BA22C1"/>
    <w:rsid w:val="00BA29D0"/>
    <w:rsid w:val="00BA2F91"/>
    <w:rsid w:val="00BA4FCE"/>
    <w:rsid w:val="00BA6280"/>
    <w:rsid w:val="00BB0D03"/>
    <w:rsid w:val="00BB11B0"/>
    <w:rsid w:val="00BB1A23"/>
    <w:rsid w:val="00BB1D34"/>
    <w:rsid w:val="00BB1FD3"/>
    <w:rsid w:val="00BB29D9"/>
    <w:rsid w:val="00BB2C04"/>
    <w:rsid w:val="00BB2D5C"/>
    <w:rsid w:val="00BB343B"/>
    <w:rsid w:val="00BB356F"/>
    <w:rsid w:val="00BB5394"/>
    <w:rsid w:val="00BB6447"/>
    <w:rsid w:val="00BB6BAB"/>
    <w:rsid w:val="00BB7AA7"/>
    <w:rsid w:val="00BC22A1"/>
    <w:rsid w:val="00BC44B7"/>
    <w:rsid w:val="00BC44FB"/>
    <w:rsid w:val="00BC5130"/>
    <w:rsid w:val="00BC5227"/>
    <w:rsid w:val="00BC5DE5"/>
    <w:rsid w:val="00BC6BA3"/>
    <w:rsid w:val="00BC7EF5"/>
    <w:rsid w:val="00BD15E9"/>
    <w:rsid w:val="00BD1D99"/>
    <w:rsid w:val="00BD1F0B"/>
    <w:rsid w:val="00BD2B26"/>
    <w:rsid w:val="00BD2B58"/>
    <w:rsid w:val="00BD3148"/>
    <w:rsid w:val="00BD3640"/>
    <w:rsid w:val="00BD4AD7"/>
    <w:rsid w:val="00BD4E58"/>
    <w:rsid w:val="00BE0592"/>
    <w:rsid w:val="00BE07B8"/>
    <w:rsid w:val="00BE1273"/>
    <w:rsid w:val="00BE174A"/>
    <w:rsid w:val="00BE43B0"/>
    <w:rsid w:val="00BE45D6"/>
    <w:rsid w:val="00BE45FB"/>
    <w:rsid w:val="00BE5704"/>
    <w:rsid w:val="00BE5D6B"/>
    <w:rsid w:val="00BE6530"/>
    <w:rsid w:val="00BE694C"/>
    <w:rsid w:val="00BE6CB8"/>
    <w:rsid w:val="00BE78CB"/>
    <w:rsid w:val="00BF07C6"/>
    <w:rsid w:val="00BF0F7B"/>
    <w:rsid w:val="00BF18A2"/>
    <w:rsid w:val="00BF1ADB"/>
    <w:rsid w:val="00BF2989"/>
    <w:rsid w:val="00BF5733"/>
    <w:rsid w:val="00BF6E22"/>
    <w:rsid w:val="00C001B2"/>
    <w:rsid w:val="00C00554"/>
    <w:rsid w:val="00C015D0"/>
    <w:rsid w:val="00C01643"/>
    <w:rsid w:val="00C01707"/>
    <w:rsid w:val="00C04CE8"/>
    <w:rsid w:val="00C073AE"/>
    <w:rsid w:val="00C074AA"/>
    <w:rsid w:val="00C10691"/>
    <w:rsid w:val="00C14665"/>
    <w:rsid w:val="00C14748"/>
    <w:rsid w:val="00C16007"/>
    <w:rsid w:val="00C16140"/>
    <w:rsid w:val="00C16256"/>
    <w:rsid w:val="00C17296"/>
    <w:rsid w:val="00C20FE4"/>
    <w:rsid w:val="00C21867"/>
    <w:rsid w:val="00C21D8C"/>
    <w:rsid w:val="00C21F96"/>
    <w:rsid w:val="00C220E8"/>
    <w:rsid w:val="00C2286E"/>
    <w:rsid w:val="00C2289B"/>
    <w:rsid w:val="00C24224"/>
    <w:rsid w:val="00C274A6"/>
    <w:rsid w:val="00C30853"/>
    <w:rsid w:val="00C30A46"/>
    <w:rsid w:val="00C31721"/>
    <w:rsid w:val="00C31ADB"/>
    <w:rsid w:val="00C326F2"/>
    <w:rsid w:val="00C335B0"/>
    <w:rsid w:val="00C372C9"/>
    <w:rsid w:val="00C378F8"/>
    <w:rsid w:val="00C402E8"/>
    <w:rsid w:val="00C40D26"/>
    <w:rsid w:val="00C40D90"/>
    <w:rsid w:val="00C4106C"/>
    <w:rsid w:val="00C41D28"/>
    <w:rsid w:val="00C41E61"/>
    <w:rsid w:val="00C42378"/>
    <w:rsid w:val="00C42DBB"/>
    <w:rsid w:val="00C431EA"/>
    <w:rsid w:val="00C447EB"/>
    <w:rsid w:val="00C44B5C"/>
    <w:rsid w:val="00C45612"/>
    <w:rsid w:val="00C45667"/>
    <w:rsid w:val="00C45CE7"/>
    <w:rsid w:val="00C45F4F"/>
    <w:rsid w:val="00C5088F"/>
    <w:rsid w:val="00C514FB"/>
    <w:rsid w:val="00C52540"/>
    <w:rsid w:val="00C5356F"/>
    <w:rsid w:val="00C53817"/>
    <w:rsid w:val="00C566CF"/>
    <w:rsid w:val="00C57135"/>
    <w:rsid w:val="00C5740F"/>
    <w:rsid w:val="00C57562"/>
    <w:rsid w:val="00C619D6"/>
    <w:rsid w:val="00C61CA3"/>
    <w:rsid w:val="00C62C07"/>
    <w:rsid w:val="00C63271"/>
    <w:rsid w:val="00C63D8F"/>
    <w:rsid w:val="00C641BE"/>
    <w:rsid w:val="00C649CF"/>
    <w:rsid w:val="00C650E1"/>
    <w:rsid w:val="00C66E0B"/>
    <w:rsid w:val="00C70A5F"/>
    <w:rsid w:val="00C71F24"/>
    <w:rsid w:val="00C72AAB"/>
    <w:rsid w:val="00C72D73"/>
    <w:rsid w:val="00C7396D"/>
    <w:rsid w:val="00C74156"/>
    <w:rsid w:val="00C744BA"/>
    <w:rsid w:val="00C74B9F"/>
    <w:rsid w:val="00C7597F"/>
    <w:rsid w:val="00C76710"/>
    <w:rsid w:val="00C779C2"/>
    <w:rsid w:val="00C804B4"/>
    <w:rsid w:val="00C8125A"/>
    <w:rsid w:val="00C83465"/>
    <w:rsid w:val="00C8597F"/>
    <w:rsid w:val="00C86911"/>
    <w:rsid w:val="00C8746C"/>
    <w:rsid w:val="00C8786D"/>
    <w:rsid w:val="00C87D04"/>
    <w:rsid w:val="00C87E34"/>
    <w:rsid w:val="00C900F1"/>
    <w:rsid w:val="00C901BE"/>
    <w:rsid w:val="00C918D8"/>
    <w:rsid w:val="00C935ED"/>
    <w:rsid w:val="00C93BD5"/>
    <w:rsid w:val="00C94AB8"/>
    <w:rsid w:val="00C9675F"/>
    <w:rsid w:val="00C96A17"/>
    <w:rsid w:val="00C97B2E"/>
    <w:rsid w:val="00CA0B2F"/>
    <w:rsid w:val="00CA0DBF"/>
    <w:rsid w:val="00CA1855"/>
    <w:rsid w:val="00CA30FA"/>
    <w:rsid w:val="00CA45C2"/>
    <w:rsid w:val="00CA4781"/>
    <w:rsid w:val="00CA4AA0"/>
    <w:rsid w:val="00CA525E"/>
    <w:rsid w:val="00CA73FC"/>
    <w:rsid w:val="00CA7A47"/>
    <w:rsid w:val="00CB10E0"/>
    <w:rsid w:val="00CB2552"/>
    <w:rsid w:val="00CB4E3B"/>
    <w:rsid w:val="00CB55BF"/>
    <w:rsid w:val="00CB6EA3"/>
    <w:rsid w:val="00CC0D8C"/>
    <w:rsid w:val="00CC1C69"/>
    <w:rsid w:val="00CC223A"/>
    <w:rsid w:val="00CC2A28"/>
    <w:rsid w:val="00CC3C9A"/>
    <w:rsid w:val="00CC4B6A"/>
    <w:rsid w:val="00CC5671"/>
    <w:rsid w:val="00CD2D73"/>
    <w:rsid w:val="00CD4449"/>
    <w:rsid w:val="00CD45EE"/>
    <w:rsid w:val="00CD5B9D"/>
    <w:rsid w:val="00CD5F97"/>
    <w:rsid w:val="00CD5FA7"/>
    <w:rsid w:val="00CD767E"/>
    <w:rsid w:val="00CE1339"/>
    <w:rsid w:val="00CE2586"/>
    <w:rsid w:val="00CE2BFC"/>
    <w:rsid w:val="00CE4D31"/>
    <w:rsid w:val="00CE5791"/>
    <w:rsid w:val="00CE5FD1"/>
    <w:rsid w:val="00CE7C33"/>
    <w:rsid w:val="00CF1DB8"/>
    <w:rsid w:val="00CF5846"/>
    <w:rsid w:val="00CF5B78"/>
    <w:rsid w:val="00CF5E72"/>
    <w:rsid w:val="00CF6230"/>
    <w:rsid w:val="00CF7A06"/>
    <w:rsid w:val="00CF7A5A"/>
    <w:rsid w:val="00CF7F1A"/>
    <w:rsid w:val="00D0182F"/>
    <w:rsid w:val="00D01ADE"/>
    <w:rsid w:val="00D020C7"/>
    <w:rsid w:val="00D0259D"/>
    <w:rsid w:val="00D028EC"/>
    <w:rsid w:val="00D02D48"/>
    <w:rsid w:val="00D039CF"/>
    <w:rsid w:val="00D03FEC"/>
    <w:rsid w:val="00D0486D"/>
    <w:rsid w:val="00D05F28"/>
    <w:rsid w:val="00D0793E"/>
    <w:rsid w:val="00D07F09"/>
    <w:rsid w:val="00D111C1"/>
    <w:rsid w:val="00D113D0"/>
    <w:rsid w:val="00D117C6"/>
    <w:rsid w:val="00D11EFE"/>
    <w:rsid w:val="00D13205"/>
    <w:rsid w:val="00D13B5A"/>
    <w:rsid w:val="00D14378"/>
    <w:rsid w:val="00D16676"/>
    <w:rsid w:val="00D1729A"/>
    <w:rsid w:val="00D20910"/>
    <w:rsid w:val="00D21326"/>
    <w:rsid w:val="00D213DB"/>
    <w:rsid w:val="00D217F5"/>
    <w:rsid w:val="00D22CBA"/>
    <w:rsid w:val="00D27233"/>
    <w:rsid w:val="00D30261"/>
    <w:rsid w:val="00D31A15"/>
    <w:rsid w:val="00D32826"/>
    <w:rsid w:val="00D328B8"/>
    <w:rsid w:val="00D329C5"/>
    <w:rsid w:val="00D34322"/>
    <w:rsid w:val="00D3499D"/>
    <w:rsid w:val="00D34C8A"/>
    <w:rsid w:val="00D3635F"/>
    <w:rsid w:val="00D371ED"/>
    <w:rsid w:val="00D37B5E"/>
    <w:rsid w:val="00D40977"/>
    <w:rsid w:val="00D40983"/>
    <w:rsid w:val="00D4117E"/>
    <w:rsid w:val="00D41531"/>
    <w:rsid w:val="00D41E55"/>
    <w:rsid w:val="00D422D1"/>
    <w:rsid w:val="00D43453"/>
    <w:rsid w:val="00D4420A"/>
    <w:rsid w:val="00D44B57"/>
    <w:rsid w:val="00D454C7"/>
    <w:rsid w:val="00D47498"/>
    <w:rsid w:val="00D474AD"/>
    <w:rsid w:val="00D5016B"/>
    <w:rsid w:val="00D5041F"/>
    <w:rsid w:val="00D51523"/>
    <w:rsid w:val="00D51DB3"/>
    <w:rsid w:val="00D52466"/>
    <w:rsid w:val="00D54A96"/>
    <w:rsid w:val="00D54CB5"/>
    <w:rsid w:val="00D573B4"/>
    <w:rsid w:val="00D600A0"/>
    <w:rsid w:val="00D604AB"/>
    <w:rsid w:val="00D60A00"/>
    <w:rsid w:val="00D615A9"/>
    <w:rsid w:val="00D6201B"/>
    <w:rsid w:val="00D62029"/>
    <w:rsid w:val="00D62548"/>
    <w:rsid w:val="00D62CE2"/>
    <w:rsid w:val="00D66231"/>
    <w:rsid w:val="00D720A5"/>
    <w:rsid w:val="00D72330"/>
    <w:rsid w:val="00D735E6"/>
    <w:rsid w:val="00D740FD"/>
    <w:rsid w:val="00D74788"/>
    <w:rsid w:val="00D769CB"/>
    <w:rsid w:val="00D804FF"/>
    <w:rsid w:val="00D82449"/>
    <w:rsid w:val="00D82832"/>
    <w:rsid w:val="00D8561D"/>
    <w:rsid w:val="00D8601D"/>
    <w:rsid w:val="00D86F2C"/>
    <w:rsid w:val="00D87AAE"/>
    <w:rsid w:val="00D91675"/>
    <w:rsid w:val="00D94246"/>
    <w:rsid w:val="00D953A5"/>
    <w:rsid w:val="00D95ADB"/>
    <w:rsid w:val="00D9721C"/>
    <w:rsid w:val="00D9727F"/>
    <w:rsid w:val="00D977DA"/>
    <w:rsid w:val="00D97EFB"/>
    <w:rsid w:val="00DA091A"/>
    <w:rsid w:val="00DA09E4"/>
    <w:rsid w:val="00DA1B2B"/>
    <w:rsid w:val="00DA1C24"/>
    <w:rsid w:val="00DA200D"/>
    <w:rsid w:val="00DA27DA"/>
    <w:rsid w:val="00DA375A"/>
    <w:rsid w:val="00DA492A"/>
    <w:rsid w:val="00DA4BE8"/>
    <w:rsid w:val="00DA4F08"/>
    <w:rsid w:val="00DA5381"/>
    <w:rsid w:val="00DA617C"/>
    <w:rsid w:val="00DA626F"/>
    <w:rsid w:val="00DA798C"/>
    <w:rsid w:val="00DB19C5"/>
    <w:rsid w:val="00DB1E56"/>
    <w:rsid w:val="00DB3822"/>
    <w:rsid w:val="00DB391B"/>
    <w:rsid w:val="00DB4113"/>
    <w:rsid w:val="00DB5C01"/>
    <w:rsid w:val="00DB613C"/>
    <w:rsid w:val="00DB79DA"/>
    <w:rsid w:val="00DC1FD1"/>
    <w:rsid w:val="00DC1FF1"/>
    <w:rsid w:val="00DC2FB1"/>
    <w:rsid w:val="00DC3147"/>
    <w:rsid w:val="00DC388C"/>
    <w:rsid w:val="00DC4967"/>
    <w:rsid w:val="00DC6341"/>
    <w:rsid w:val="00DC6963"/>
    <w:rsid w:val="00DC7829"/>
    <w:rsid w:val="00DC7918"/>
    <w:rsid w:val="00DC7EE8"/>
    <w:rsid w:val="00DD1056"/>
    <w:rsid w:val="00DD1EC8"/>
    <w:rsid w:val="00DD3836"/>
    <w:rsid w:val="00DD3CC6"/>
    <w:rsid w:val="00DD3E1D"/>
    <w:rsid w:val="00DD4039"/>
    <w:rsid w:val="00DD42CD"/>
    <w:rsid w:val="00DD4F3F"/>
    <w:rsid w:val="00DD5952"/>
    <w:rsid w:val="00DD6CC1"/>
    <w:rsid w:val="00DE1E1A"/>
    <w:rsid w:val="00DE2CC6"/>
    <w:rsid w:val="00DE359A"/>
    <w:rsid w:val="00DE4EBF"/>
    <w:rsid w:val="00DE60B6"/>
    <w:rsid w:val="00DF2732"/>
    <w:rsid w:val="00DF372F"/>
    <w:rsid w:val="00DF44E1"/>
    <w:rsid w:val="00DF45DF"/>
    <w:rsid w:val="00DF487E"/>
    <w:rsid w:val="00DF4AC5"/>
    <w:rsid w:val="00DF4E64"/>
    <w:rsid w:val="00DF5408"/>
    <w:rsid w:val="00DF61A5"/>
    <w:rsid w:val="00DF6C3F"/>
    <w:rsid w:val="00DF70D4"/>
    <w:rsid w:val="00DF7AFB"/>
    <w:rsid w:val="00E006CB"/>
    <w:rsid w:val="00E00D1D"/>
    <w:rsid w:val="00E01397"/>
    <w:rsid w:val="00E014C3"/>
    <w:rsid w:val="00E02185"/>
    <w:rsid w:val="00E027D2"/>
    <w:rsid w:val="00E0291B"/>
    <w:rsid w:val="00E053E7"/>
    <w:rsid w:val="00E055C4"/>
    <w:rsid w:val="00E0577E"/>
    <w:rsid w:val="00E07BC9"/>
    <w:rsid w:val="00E112B0"/>
    <w:rsid w:val="00E115C4"/>
    <w:rsid w:val="00E11DB7"/>
    <w:rsid w:val="00E12440"/>
    <w:rsid w:val="00E13786"/>
    <w:rsid w:val="00E13C98"/>
    <w:rsid w:val="00E14A66"/>
    <w:rsid w:val="00E155B9"/>
    <w:rsid w:val="00E16131"/>
    <w:rsid w:val="00E16ADF"/>
    <w:rsid w:val="00E17B64"/>
    <w:rsid w:val="00E20F1B"/>
    <w:rsid w:val="00E22064"/>
    <w:rsid w:val="00E229AC"/>
    <w:rsid w:val="00E231D7"/>
    <w:rsid w:val="00E2409B"/>
    <w:rsid w:val="00E2435D"/>
    <w:rsid w:val="00E248B3"/>
    <w:rsid w:val="00E249B6"/>
    <w:rsid w:val="00E260B0"/>
    <w:rsid w:val="00E26D27"/>
    <w:rsid w:val="00E26DAC"/>
    <w:rsid w:val="00E30F6E"/>
    <w:rsid w:val="00E31E22"/>
    <w:rsid w:val="00E31F53"/>
    <w:rsid w:val="00E3221D"/>
    <w:rsid w:val="00E333AE"/>
    <w:rsid w:val="00E338D5"/>
    <w:rsid w:val="00E349AE"/>
    <w:rsid w:val="00E34C54"/>
    <w:rsid w:val="00E354A6"/>
    <w:rsid w:val="00E36A05"/>
    <w:rsid w:val="00E41106"/>
    <w:rsid w:val="00E41184"/>
    <w:rsid w:val="00E41816"/>
    <w:rsid w:val="00E418C4"/>
    <w:rsid w:val="00E41C6B"/>
    <w:rsid w:val="00E43118"/>
    <w:rsid w:val="00E43C02"/>
    <w:rsid w:val="00E44364"/>
    <w:rsid w:val="00E4470E"/>
    <w:rsid w:val="00E4760F"/>
    <w:rsid w:val="00E477F7"/>
    <w:rsid w:val="00E47B7A"/>
    <w:rsid w:val="00E47F6F"/>
    <w:rsid w:val="00E52B43"/>
    <w:rsid w:val="00E52CE9"/>
    <w:rsid w:val="00E532C2"/>
    <w:rsid w:val="00E54AE7"/>
    <w:rsid w:val="00E562F4"/>
    <w:rsid w:val="00E56B76"/>
    <w:rsid w:val="00E57ED9"/>
    <w:rsid w:val="00E60379"/>
    <w:rsid w:val="00E60CDB"/>
    <w:rsid w:val="00E64A0D"/>
    <w:rsid w:val="00E66AF1"/>
    <w:rsid w:val="00E66B39"/>
    <w:rsid w:val="00E66DFF"/>
    <w:rsid w:val="00E70EF1"/>
    <w:rsid w:val="00E72AAE"/>
    <w:rsid w:val="00E737DF"/>
    <w:rsid w:val="00E74A69"/>
    <w:rsid w:val="00E7549D"/>
    <w:rsid w:val="00E75EEA"/>
    <w:rsid w:val="00E76407"/>
    <w:rsid w:val="00E765EC"/>
    <w:rsid w:val="00E77C2D"/>
    <w:rsid w:val="00E80405"/>
    <w:rsid w:val="00E82E89"/>
    <w:rsid w:val="00E850B8"/>
    <w:rsid w:val="00E8578C"/>
    <w:rsid w:val="00E85A6E"/>
    <w:rsid w:val="00E8653C"/>
    <w:rsid w:val="00E87BF6"/>
    <w:rsid w:val="00E87DA6"/>
    <w:rsid w:val="00E90225"/>
    <w:rsid w:val="00E9032F"/>
    <w:rsid w:val="00E905FE"/>
    <w:rsid w:val="00E90C75"/>
    <w:rsid w:val="00E924A4"/>
    <w:rsid w:val="00E92566"/>
    <w:rsid w:val="00E93A5B"/>
    <w:rsid w:val="00E95A00"/>
    <w:rsid w:val="00E95D77"/>
    <w:rsid w:val="00E96CB0"/>
    <w:rsid w:val="00E97A68"/>
    <w:rsid w:val="00E97C0E"/>
    <w:rsid w:val="00E97D27"/>
    <w:rsid w:val="00EA15E9"/>
    <w:rsid w:val="00EA1EB4"/>
    <w:rsid w:val="00EA1F87"/>
    <w:rsid w:val="00EA2CA3"/>
    <w:rsid w:val="00EA31DB"/>
    <w:rsid w:val="00EA39D3"/>
    <w:rsid w:val="00EA3AAC"/>
    <w:rsid w:val="00EA4241"/>
    <w:rsid w:val="00EA43EA"/>
    <w:rsid w:val="00EA46B7"/>
    <w:rsid w:val="00EA4EA5"/>
    <w:rsid w:val="00EA511E"/>
    <w:rsid w:val="00EA5E1B"/>
    <w:rsid w:val="00EA6650"/>
    <w:rsid w:val="00EB2D83"/>
    <w:rsid w:val="00EB5711"/>
    <w:rsid w:val="00EB5A0F"/>
    <w:rsid w:val="00EB5F01"/>
    <w:rsid w:val="00EB6995"/>
    <w:rsid w:val="00EC032E"/>
    <w:rsid w:val="00EC2E74"/>
    <w:rsid w:val="00EC400A"/>
    <w:rsid w:val="00EC50D8"/>
    <w:rsid w:val="00EC56EE"/>
    <w:rsid w:val="00EC7CCA"/>
    <w:rsid w:val="00ED1916"/>
    <w:rsid w:val="00ED1C83"/>
    <w:rsid w:val="00ED2228"/>
    <w:rsid w:val="00ED2B9F"/>
    <w:rsid w:val="00ED37D9"/>
    <w:rsid w:val="00ED37E1"/>
    <w:rsid w:val="00ED4113"/>
    <w:rsid w:val="00ED5914"/>
    <w:rsid w:val="00ED5EF7"/>
    <w:rsid w:val="00ED667F"/>
    <w:rsid w:val="00ED742C"/>
    <w:rsid w:val="00ED78C4"/>
    <w:rsid w:val="00EE01A6"/>
    <w:rsid w:val="00EE15CD"/>
    <w:rsid w:val="00EE24F5"/>
    <w:rsid w:val="00EE4018"/>
    <w:rsid w:val="00EE4BC7"/>
    <w:rsid w:val="00EE514F"/>
    <w:rsid w:val="00EE54E2"/>
    <w:rsid w:val="00EE5D81"/>
    <w:rsid w:val="00EE6756"/>
    <w:rsid w:val="00EE74BB"/>
    <w:rsid w:val="00EF0661"/>
    <w:rsid w:val="00EF0A47"/>
    <w:rsid w:val="00EF1646"/>
    <w:rsid w:val="00EF1B83"/>
    <w:rsid w:val="00EF29B4"/>
    <w:rsid w:val="00EF2C42"/>
    <w:rsid w:val="00EF2C52"/>
    <w:rsid w:val="00EF357D"/>
    <w:rsid w:val="00EF37CD"/>
    <w:rsid w:val="00EF45D2"/>
    <w:rsid w:val="00EF5BAE"/>
    <w:rsid w:val="00EF5EAC"/>
    <w:rsid w:val="00EF760F"/>
    <w:rsid w:val="00F0234F"/>
    <w:rsid w:val="00F02FFD"/>
    <w:rsid w:val="00F04031"/>
    <w:rsid w:val="00F05CC7"/>
    <w:rsid w:val="00F072E8"/>
    <w:rsid w:val="00F10BDC"/>
    <w:rsid w:val="00F10FB4"/>
    <w:rsid w:val="00F11326"/>
    <w:rsid w:val="00F11F46"/>
    <w:rsid w:val="00F1270A"/>
    <w:rsid w:val="00F12926"/>
    <w:rsid w:val="00F12D99"/>
    <w:rsid w:val="00F16BD4"/>
    <w:rsid w:val="00F173D3"/>
    <w:rsid w:val="00F1796E"/>
    <w:rsid w:val="00F203FA"/>
    <w:rsid w:val="00F20602"/>
    <w:rsid w:val="00F2171D"/>
    <w:rsid w:val="00F22AB6"/>
    <w:rsid w:val="00F23886"/>
    <w:rsid w:val="00F24434"/>
    <w:rsid w:val="00F24977"/>
    <w:rsid w:val="00F25E33"/>
    <w:rsid w:val="00F26076"/>
    <w:rsid w:val="00F266CC"/>
    <w:rsid w:val="00F30D34"/>
    <w:rsid w:val="00F312A2"/>
    <w:rsid w:val="00F320B7"/>
    <w:rsid w:val="00F32819"/>
    <w:rsid w:val="00F32EC5"/>
    <w:rsid w:val="00F33744"/>
    <w:rsid w:val="00F33B67"/>
    <w:rsid w:val="00F33D84"/>
    <w:rsid w:val="00F35671"/>
    <w:rsid w:val="00F35B7F"/>
    <w:rsid w:val="00F35CFD"/>
    <w:rsid w:val="00F35D7C"/>
    <w:rsid w:val="00F36281"/>
    <w:rsid w:val="00F36F86"/>
    <w:rsid w:val="00F379B8"/>
    <w:rsid w:val="00F420B1"/>
    <w:rsid w:val="00F427ED"/>
    <w:rsid w:val="00F42CAF"/>
    <w:rsid w:val="00F42E37"/>
    <w:rsid w:val="00F448B2"/>
    <w:rsid w:val="00F44CEF"/>
    <w:rsid w:val="00F45B02"/>
    <w:rsid w:val="00F45F21"/>
    <w:rsid w:val="00F47544"/>
    <w:rsid w:val="00F475F1"/>
    <w:rsid w:val="00F5062B"/>
    <w:rsid w:val="00F5083C"/>
    <w:rsid w:val="00F509CB"/>
    <w:rsid w:val="00F50DEA"/>
    <w:rsid w:val="00F51E2D"/>
    <w:rsid w:val="00F5202A"/>
    <w:rsid w:val="00F52BB7"/>
    <w:rsid w:val="00F5302E"/>
    <w:rsid w:val="00F5311D"/>
    <w:rsid w:val="00F53687"/>
    <w:rsid w:val="00F539B5"/>
    <w:rsid w:val="00F547BC"/>
    <w:rsid w:val="00F551BF"/>
    <w:rsid w:val="00F552D2"/>
    <w:rsid w:val="00F55BC6"/>
    <w:rsid w:val="00F61573"/>
    <w:rsid w:val="00F61E48"/>
    <w:rsid w:val="00F621FA"/>
    <w:rsid w:val="00F648F0"/>
    <w:rsid w:val="00F65711"/>
    <w:rsid w:val="00F66005"/>
    <w:rsid w:val="00F6617F"/>
    <w:rsid w:val="00F70E96"/>
    <w:rsid w:val="00F73B46"/>
    <w:rsid w:val="00F740E2"/>
    <w:rsid w:val="00F7447A"/>
    <w:rsid w:val="00F757EC"/>
    <w:rsid w:val="00F76EC9"/>
    <w:rsid w:val="00F80CEB"/>
    <w:rsid w:val="00F824B2"/>
    <w:rsid w:val="00F83C7E"/>
    <w:rsid w:val="00F852DA"/>
    <w:rsid w:val="00F856CA"/>
    <w:rsid w:val="00F864E2"/>
    <w:rsid w:val="00F86AFE"/>
    <w:rsid w:val="00F879E5"/>
    <w:rsid w:val="00F912EC"/>
    <w:rsid w:val="00F9230B"/>
    <w:rsid w:val="00F92424"/>
    <w:rsid w:val="00F92B0A"/>
    <w:rsid w:val="00F92CCC"/>
    <w:rsid w:val="00F936E5"/>
    <w:rsid w:val="00F94CCD"/>
    <w:rsid w:val="00F94E12"/>
    <w:rsid w:val="00F95504"/>
    <w:rsid w:val="00F9796F"/>
    <w:rsid w:val="00FA01E9"/>
    <w:rsid w:val="00FA0623"/>
    <w:rsid w:val="00FA0E27"/>
    <w:rsid w:val="00FA0EE7"/>
    <w:rsid w:val="00FA1E11"/>
    <w:rsid w:val="00FA20C9"/>
    <w:rsid w:val="00FA218C"/>
    <w:rsid w:val="00FA233F"/>
    <w:rsid w:val="00FA284A"/>
    <w:rsid w:val="00FA2A55"/>
    <w:rsid w:val="00FA3064"/>
    <w:rsid w:val="00FA3275"/>
    <w:rsid w:val="00FA3C7A"/>
    <w:rsid w:val="00FA3D83"/>
    <w:rsid w:val="00FA59AC"/>
    <w:rsid w:val="00FA680C"/>
    <w:rsid w:val="00FB0DBC"/>
    <w:rsid w:val="00FB124D"/>
    <w:rsid w:val="00FB50B7"/>
    <w:rsid w:val="00FB52B4"/>
    <w:rsid w:val="00FC00C5"/>
    <w:rsid w:val="00FC08C7"/>
    <w:rsid w:val="00FC1D94"/>
    <w:rsid w:val="00FD0453"/>
    <w:rsid w:val="00FD080C"/>
    <w:rsid w:val="00FD0E6E"/>
    <w:rsid w:val="00FD16C9"/>
    <w:rsid w:val="00FD32F0"/>
    <w:rsid w:val="00FD39C7"/>
    <w:rsid w:val="00FD39DC"/>
    <w:rsid w:val="00FD4935"/>
    <w:rsid w:val="00FD630D"/>
    <w:rsid w:val="00FD6B35"/>
    <w:rsid w:val="00FE0048"/>
    <w:rsid w:val="00FE0A15"/>
    <w:rsid w:val="00FE16E1"/>
    <w:rsid w:val="00FE33C9"/>
    <w:rsid w:val="00FE3F6F"/>
    <w:rsid w:val="00FE428A"/>
    <w:rsid w:val="00FE6C6A"/>
    <w:rsid w:val="00FE7592"/>
    <w:rsid w:val="00FF23F7"/>
    <w:rsid w:val="00FF2708"/>
    <w:rsid w:val="00FF2961"/>
    <w:rsid w:val="00FF4FB0"/>
    <w:rsid w:val="00FF53AC"/>
    <w:rsid w:val="00FF5604"/>
    <w:rsid w:val="00FF59A0"/>
    <w:rsid w:val="00FF5FD7"/>
    <w:rsid w:val="00FF6B57"/>
    <w:rsid w:val="00FF6BB3"/>
    <w:rsid w:val="00FF6DB3"/>
    <w:rsid w:val="00FF6F1D"/>
    <w:rsid w:val="00FF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BA5787"/>
  <w15:docId w15:val="{552B64B1-5B4F-1F41-839A-830E47E2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A5B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93A5B"/>
    <w:pPr>
      <w:keepNext/>
      <w:spacing w:line="240" w:lineRule="auto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E93A5B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5C7650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C7650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5C7650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C7650"/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B19C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9C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B19C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9C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5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567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8F3AB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C2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8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853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8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853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DefaultParagraphFont"/>
    <w:rsid w:val="000B0704"/>
  </w:style>
  <w:style w:type="paragraph" w:styleId="Revision">
    <w:name w:val="Revision"/>
    <w:hidden/>
    <w:uiPriority w:val="99"/>
    <w:semiHidden/>
    <w:rsid w:val="000B0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3282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02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4110"/>
    <w:pPr>
      <w:ind w:left="720"/>
      <w:contextualSpacing/>
    </w:pPr>
  </w:style>
  <w:style w:type="table" w:styleId="TableGrid">
    <w:name w:val="Table Grid"/>
    <w:basedOn w:val="TableNormal"/>
    <w:uiPriority w:val="39"/>
    <w:rsid w:val="000E3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3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2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8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60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7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1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8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0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50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79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66B7296DA50D49964EE495D24DBE3A" ma:contentTypeVersion="10" ma:contentTypeDescription="Create a new document." ma:contentTypeScope="" ma:versionID="507efc0372f90b0adf4c8b4b0a7e35dc">
  <xsd:schema xmlns:xsd="http://www.w3.org/2001/XMLSchema" xmlns:xs="http://www.w3.org/2001/XMLSchema" xmlns:p="http://schemas.microsoft.com/office/2006/metadata/properties" xmlns:ns3="a61351db-c614-41cb-8cba-a160637ada46" targetNamespace="http://schemas.microsoft.com/office/2006/metadata/properties" ma:root="true" ma:fieldsID="707bbbf57a74a41040282a4152ec5826" ns3:_="">
    <xsd:import namespace="a61351db-c614-41cb-8cba-a160637ad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351db-c614-41cb-8cba-a160637ad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85E545-1D83-1249-9BFD-B9C6FA9399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49C801-9DDB-4348-99B8-9FECF38FAE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1351db-c614-41cb-8cba-a160637ad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60A092-02C9-4327-98A6-21E138D046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9F61D7-307D-4C43-B96A-CCEA199C4E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Philibert, Robert</dc:creator>
  <cp:keywords/>
  <dc:description/>
  <cp:lastModifiedBy>Andersen, Allan M</cp:lastModifiedBy>
  <cp:revision>5</cp:revision>
  <cp:lastPrinted>2021-03-30T17:55:00Z</cp:lastPrinted>
  <dcterms:created xsi:type="dcterms:W3CDTF">2021-05-31T17:14:00Z</dcterms:created>
  <dcterms:modified xsi:type="dcterms:W3CDTF">2021-07-27T14:49:00Z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0x010100B366B7296DA50D49964EE495D24DBE3A</vt:lpwstr>
  </property>
</Properties>
</file>